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BC" w:rsidRDefault="00DF60BC" w:rsidP="00DF60BC">
      <w:pPr>
        <w:pStyle w:val="a4"/>
        <w:jc w:val="right"/>
        <w:rPr>
          <w:kern w:val="28"/>
          <w:sz w:val="28"/>
          <w:szCs w:val="28"/>
        </w:rPr>
      </w:pPr>
    </w:p>
    <w:p w:rsidR="00DF60BC" w:rsidRDefault="00DF60BC" w:rsidP="00DF60BC">
      <w:pPr>
        <w:jc w:val="right"/>
        <w:rPr>
          <w:sz w:val="24"/>
          <w:szCs w:val="24"/>
        </w:rPr>
      </w:pPr>
    </w:p>
    <w:p w:rsidR="00DF60BC" w:rsidRDefault="00DF60BC" w:rsidP="00DF60BC">
      <w:pPr>
        <w:jc w:val="right"/>
        <w:rPr>
          <w:u w:val="single"/>
        </w:rPr>
      </w:pPr>
    </w:p>
    <w:p w:rsidR="00DF60BC" w:rsidRDefault="00DF60BC" w:rsidP="00DF60BC">
      <w:pPr>
        <w:jc w:val="right"/>
        <w:rPr>
          <w:sz w:val="24"/>
          <w:szCs w:val="24"/>
        </w:rPr>
      </w:pPr>
    </w:p>
    <w:p w:rsidR="00DF60BC" w:rsidRDefault="00DF60BC" w:rsidP="00DF60B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УТВЕРЖДЁН</w:t>
      </w:r>
    </w:p>
    <w:p w:rsidR="00DF60BC" w:rsidRDefault="00DF60BC" w:rsidP="00DF60BC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DF60BC" w:rsidRDefault="00DF60BC" w:rsidP="00DF60BC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</w:t>
      </w:r>
      <w:r w:rsidR="004928A1">
        <w:rPr>
          <w:sz w:val="24"/>
          <w:szCs w:val="24"/>
        </w:rPr>
        <w:t>Тарасовское</w:t>
      </w:r>
      <w:r>
        <w:rPr>
          <w:sz w:val="24"/>
          <w:szCs w:val="24"/>
        </w:rPr>
        <w:t>»</w:t>
      </w:r>
    </w:p>
    <w:p w:rsidR="00DF60BC" w:rsidRDefault="00DF60BC" w:rsidP="00DF60B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928A1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="004928A1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4928A1">
        <w:rPr>
          <w:sz w:val="24"/>
          <w:szCs w:val="24"/>
        </w:rPr>
        <w:t>7г. № 84</w:t>
      </w:r>
    </w:p>
    <w:p w:rsidR="00DF60BC" w:rsidRDefault="00DF60BC" w:rsidP="00DF60BC">
      <w:pPr>
        <w:rPr>
          <w:sz w:val="24"/>
          <w:szCs w:val="24"/>
        </w:rPr>
      </w:pPr>
    </w:p>
    <w:p w:rsidR="00DF60BC" w:rsidRDefault="00DF60BC" w:rsidP="00DF60BC">
      <w:pPr>
        <w:jc w:val="center"/>
        <w:rPr>
          <w:b/>
          <w:sz w:val="28"/>
          <w:szCs w:val="28"/>
        </w:rPr>
      </w:pPr>
    </w:p>
    <w:p w:rsidR="00DF60BC" w:rsidRDefault="00DF60BC" w:rsidP="00DF60BC">
      <w:pPr>
        <w:jc w:val="center"/>
        <w:rPr>
          <w:b/>
          <w:sz w:val="28"/>
          <w:szCs w:val="28"/>
        </w:rPr>
      </w:pPr>
    </w:p>
    <w:p w:rsidR="00DF60BC" w:rsidRDefault="00DF60BC" w:rsidP="00DF60BC">
      <w:pPr>
        <w:jc w:val="center"/>
        <w:rPr>
          <w:b/>
          <w:sz w:val="28"/>
          <w:szCs w:val="28"/>
        </w:rPr>
      </w:pPr>
    </w:p>
    <w:p w:rsidR="00DF60BC" w:rsidRDefault="00DF60BC" w:rsidP="00DF60BC">
      <w:pPr>
        <w:jc w:val="center"/>
        <w:rPr>
          <w:b/>
          <w:sz w:val="28"/>
          <w:szCs w:val="28"/>
        </w:rPr>
      </w:pPr>
    </w:p>
    <w:p w:rsidR="00DF60BC" w:rsidRDefault="00DF60BC" w:rsidP="00DF60BC">
      <w:pPr>
        <w:jc w:val="center"/>
        <w:rPr>
          <w:b/>
          <w:sz w:val="28"/>
          <w:szCs w:val="28"/>
        </w:rPr>
      </w:pPr>
    </w:p>
    <w:p w:rsidR="00DF60BC" w:rsidRDefault="00DF60BC" w:rsidP="00DF60BC">
      <w:pPr>
        <w:jc w:val="center"/>
        <w:rPr>
          <w:b/>
          <w:sz w:val="28"/>
          <w:szCs w:val="28"/>
        </w:rPr>
      </w:pPr>
    </w:p>
    <w:p w:rsidR="00DF60BC" w:rsidRDefault="00DF60BC" w:rsidP="00DF60BC">
      <w:pPr>
        <w:jc w:val="center"/>
        <w:rPr>
          <w:b/>
          <w:sz w:val="28"/>
          <w:szCs w:val="28"/>
        </w:rPr>
      </w:pPr>
    </w:p>
    <w:p w:rsidR="00DF60BC" w:rsidRDefault="00DF60BC" w:rsidP="00DF60BC">
      <w:pPr>
        <w:jc w:val="center"/>
        <w:rPr>
          <w:b/>
          <w:sz w:val="28"/>
          <w:szCs w:val="28"/>
        </w:rPr>
      </w:pPr>
    </w:p>
    <w:p w:rsidR="00DF60BC" w:rsidRDefault="00DF60BC" w:rsidP="00DF60BC">
      <w:pPr>
        <w:pStyle w:val="2"/>
      </w:pPr>
    </w:p>
    <w:p w:rsidR="00DF60BC" w:rsidRDefault="00DF60BC" w:rsidP="00DF60BC">
      <w:pPr>
        <w:pStyle w:val="2"/>
        <w:jc w:val="center"/>
        <w:rPr>
          <w:b/>
        </w:rPr>
      </w:pPr>
      <w:r>
        <w:rPr>
          <w:b/>
        </w:rPr>
        <w:t xml:space="preserve">  АДМИНИСТРАТИВНЫЙ РЕГЛАМЕНТ</w:t>
      </w:r>
    </w:p>
    <w:p w:rsidR="00DF60BC" w:rsidRDefault="00DF60BC" w:rsidP="00DF60BC">
      <w:pPr>
        <w:pStyle w:val="2"/>
        <w:jc w:val="center"/>
        <w:rPr>
          <w:b/>
        </w:rPr>
      </w:pPr>
      <w:r>
        <w:rPr>
          <w:b/>
          <w:szCs w:val="24"/>
        </w:rPr>
        <w:t>предоставления муниципальной услуги</w:t>
      </w:r>
    </w:p>
    <w:p w:rsidR="00DF60BC" w:rsidRDefault="00DF60BC" w:rsidP="00DF60BC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«Принятие решений о признании (непризнании) граждан </w:t>
      </w:r>
      <w:proofErr w:type="gramStart"/>
      <w:r>
        <w:rPr>
          <w:b/>
          <w:sz w:val="24"/>
          <w:szCs w:val="24"/>
          <w:lang w:eastAsia="ar-SA"/>
        </w:rPr>
        <w:t>малоимущими</w:t>
      </w:r>
      <w:proofErr w:type="gramEnd"/>
      <w:r>
        <w:rPr>
          <w:b/>
          <w:sz w:val="24"/>
          <w:szCs w:val="24"/>
          <w:lang w:eastAsia="ar-SA"/>
        </w:rPr>
        <w:t xml:space="preserve"> для принятия их на учет в качестве нуждающихся в жилых помещениях»</w:t>
      </w:r>
    </w:p>
    <w:p w:rsidR="00DF60BC" w:rsidRDefault="00DF60BC" w:rsidP="00DF60BC">
      <w:pPr>
        <w:jc w:val="center"/>
        <w:rPr>
          <w:caps/>
          <w:sz w:val="24"/>
          <w:szCs w:val="24"/>
        </w:rPr>
      </w:pPr>
    </w:p>
    <w:p w:rsidR="00DF60BC" w:rsidRDefault="00DF60BC" w:rsidP="00DF60BC">
      <w:pPr>
        <w:rPr>
          <w:b/>
          <w:caps/>
          <w:sz w:val="28"/>
          <w:szCs w:val="28"/>
        </w:rPr>
      </w:pPr>
    </w:p>
    <w:p w:rsidR="00DF60BC" w:rsidRDefault="00DF60BC" w:rsidP="00DF60BC">
      <w:pPr>
        <w:sectPr w:rsidR="00DF60BC">
          <w:pgSz w:w="11906" w:h="16838"/>
          <w:pgMar w:top="1127" w:right="567" w:bottom="1127" w:left="1418" w:header="851" w:footer="851" w:gutter="0"/>
          <w:pgNumType w:start="1"/>
          <w:cols w:space="720"/>
        </w:sectPr>
      </w:pPr>
    </w:p>
    <w:p w:rsidR="00DF60BC" w:rsidRDefault="00DF60BC" w:rsidP="00DF60BC">
      <w:pPr>
        <w:pStyle w:val="2"/>
        <w:jc w:val="center"/>
        <w:rPr>
          <w:b/>
        </w:rPr>
      </w:pPr>
      <w:r>
        <w:rPr>
          <w:b/>
        </w:rPr>
        <w:lastRenderedPageBreak/>
        <w:t>1. Общие положения</w:t>
      </w:r>
    </w:p>
    <w:p w:rsidR="00DF60BC" w:rsidRDefault="00DF60BC" w:rsidP="00DF60BC">
      <w:pPr>
        <w:pStyle w:val="2"/>
        <w:jc w:val="center"/>
        <w:rPr>
          <w:b/>
        </w:rPr>
      </w:pPr>
    </w:p>
    <w:p w:rsidR="00DF60BC" w:rsidRDefault="00DF60BC" w:rsidP="00DF60BC">
      <w:pPr>
        <w:pStyle w:val="2"/>
        <w:jc w:val="center"/>
        <w:rPr>
          <w:b/>
        </w:rPr>
      </w:pPr>
      <w:r>
        <w:rPr>
          <w:b/>
        </w:rPr>
        <w:t>1.1. Предмет регулирования регламента</w:t>
      </w:r>
    </w:p>
    <w:p w:rsidR="00DF60BC" w:rsidRDefault="00DF60BC" w:rsidP="00DF60BC">
      <w:pPr>
        <w:pStyle w:val="2"/>
        <w:jc w:val="center"/>
      </w:pPr>
    </w:p>
    <w:p w:rsidR="00DF60BC" w:rsidRDefault="00DF60BC" w:rsidP="00DF60BC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>
        <w:rPr>
          <w:sz w:val="24"/>
          <w:szCs w:val="24"/>
          <w:lang w:eastAsia="ar-SA"/>
        </w:rPr>
        <w:t xml:space="preserve">«Принятие решений о признании (непризнании) граждан малоимущими для принятия их на учет в качестве нуждающихся в жилых помещениях» </w:t>
      </w:r>
      <w:r>
        <w:rPr>
          <w:sz w:val="24"/>
          <w:szCs w:val="24"/>
        </w:rPr>
        <w:t>(далее – Регламент), устанавливает состав, последовательность и сроки административных процедур (действий) Администрации муниципального образования «</w:t>
      </w:r>
      <w:r w:rsidR="004928A1">
        <w:rPr>
          <w:sz w:val="24"/>
          <w:szCs w:val="24"/>
        </w:rPr>
        <w:t>Тарасовское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 xml:space="preserve">далее Администрация), осуществляемых по запросу заявителей в пределах установленных нормативными правовыми актами Российской Федерации и Удмуртской Республики полномочий в соответствии с требованиями Федерального </w:t>
      </w:r>
      <w:hyperlink r:id="rId6" w:history="1">
        <w:r>
          <w:rPr>
            <w:rStyle w:val="a3"/>
            <w:szCs w:val="24"/>
          </w:rPr>
          <w:t>закона</w:t>
        </w:r>
      </w:hyperlink>
      <w:r>
        <w:rPr>
          <w:sz w:val="24"/>
          <w:szCs w:val="24"/>
        </w:rPr>
        <w:t xml:space="preserve"> от 27.07.2010 № 210-ФЗ «Об организации предоставления государственных и муниципальных услуг» при предоставлении указанной муниципальной услуги.</w:t>
      </w:r>
    </w:p>
    <w:p w:rsidR="00DF60BC" w:rsidRDefault="00DF60BC" w:rsidP="00DF60BC">
      <w:pPr>
        <w:suppressAutoHyphens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Регламент также устанавливает порядок взаимодействия структурных подразделений Администрации, их должностных лиц, автономного учреждения «Многофункциональный центр предоставления государственных и муниципальных услуг» (далее – МФЦ) между собой и с заявителями, направления межведомственных запросов при предоставлении муниципальной услуги </w:t>
      </w:r>
      <w:r>
        <w:rPr>
          <w:b/>
          <w:sz w:val="24"/>
          <w:szCs w:val="24"/>
          <w:lang w:eastAsia="ar-SA"/>
        </w:rPr>
        <w:t>«</w:t>
      </w:r>
      <w:r>
        <w:rPr>
          <w:sz w:val="24"/>
          <w:szCs w:val="24"/>
          <w:lang w:eastAsia="ar-SA"/>
        </w:rPr>
        <w:t xml:space="preserve">Принятие решений о признании (непризнании) граждан малоимущими для принятия их на учет в качестве нуждающихся в жилых помещениях» </w:t>
      </w:r>
      <w:r>
        <w:rPr>
          <w:sz w:val="24"/>
          <w:szCs w:val="24"/>
        </w:rPr>
        <w:t>(далее – муниципальная услуга).</w:t>
      </w:r>
      <w:proofErr w:type="gramEnd"/>
    </w:p>
    <w:p w:rsidR="00DF60BC" w:rsidRDefault="00DF60BC" w:rsidP="00DF60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1.2. Круг заявителей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DF60BC" w:rsidRDefault="00DF60BC" w:rsidP="00DF60BC">
      <w:pPr>
        <w:widowControl w:val="0"/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Заявителем муниципальной услуги является гражданин, либо его уполномоченный представитель, обратившийся с заявлением на предоставление муниципальной услуги по признанию его и членов его семьи малоимущими в целях реализации прав, предусмотренных Жилищным кодексом Российской Федерации, на территории Удмуртской Республики (далее - заявитель).</w:t>
      </w:r>
    </w:p>
    <w:p w:rsidR="00DF60BC" w:rsidRDefault="00DF60BC" w:rsidP="00DF60BC">
      <w:pPr>
        <w:ind w:firstLine="567"/>
        <w:jc w:val="both"/>
        <w:rPr>
          <w:sz w:val="24"/>
          <w:szCs w:val="24"/>
        </w:rPr>
      </w:pPr>
    </w:p>
    <w:p w:rsidR="00DF60BC" w:rsidRDefault="00DF60BC" w:rsidP="00DF60BC">
      <w:pPr>
        <w:pStyle w:val="2"/>
        <w:ind w:firstLine="567"/>
        <w:rPr>
          <w:b/>
          <w:color w:val="auto"/>
          <w:szCs w:val="24"/>
        </w:rPr>
      </w:pPr>
      <w:r>
        <w:rPr>
          <w:b/>
          <w:color w:val="auto"/>
          <w:szCs w:val="24"/>
        </w:rPr>
        <w:t>1.3. Порядок информирования о предоставлении муниципальной услуги</w:t>
      </w:r>
    </w:p>
    <w:p w:rsidR="00DF60BC" w:rsidRDefault="00DF60BC" w:rsidP="00DF60BC">
      <w:pPr>
        <w:pStyle w:val="2"/>
        <w:ind w:firstLine="567"/>
        <w:jc w:val="center"/>
        <w:rPr>
          <w:b/>
          <w:color w:val="auto"/>
          <w:szCs w:val="24"/>
        </w:rPr>
      </w:pPr>
    </w:p>
    <w:p w:rsidR="00DF60BC" w:rsidRDefault="00DF60BC" w:rsidP="00DF60B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1.3.1. Основными требованиями к информированию заявителей являются:</w:t>
      </w:r>
    </w:p>
    <w:p w:rsidR="00DF60BC" w:rsidRDefault="00DF60BC" w:rsidP="00DF60B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предоставляемой информации;</w:t>
      </w:r>
    </w:p>
    <w:p w:rsidR="00DF60BC" w:rsidRDefault="00DF60BC" w:rsidP="00DF60B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четкость в изложении информации;</w:t>
      </w:r>
    </w:p>
    <w:p w:rsidR="00DF60BC" w:rsidRDefault="00DF60BC" w:rsidP="00DF60B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полнота информирования;</w:t>
      </w:r>
    </w:p>
    <w:p w:rsidR="00DF60BC" w:rsidRDefault="00DF60BC" w:rsidP="00DF60B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наглядность форм предоставляемой информации;</w:t>
      </w:r>
    </w:p>
    <w:p w:rsidR="00DF60BC" w:rsidRDefault="00DF60BC" w:rsidP="00DF60B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удобство и доступность получения информации;</w:t>
      </w:r>
    </w:p>
    <w:p w:rsidR="00DF60BC" w:rsidRDefault="00DF60BC" w:rsidP="00DF60B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оперативность предоставления информации.</w:t>
      </w:r>
    </w:p>
    <w:p w:rsidR="00DF60BC" w:rsidRDefault="00DF60BC" w:rsidP="00DF60B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1.3.2. Информация о муниципальной услуге предоставляется:</w:t>
      </w:r>
    </w:p>
    <w:p w:rsidR="00DF60BC" w:rsidRDefault="00DF60BC" w:rsidP="00DF60B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 использованием средств телефонной связи, электронного информирования;</w:t>
      </w:r>
    </w:p>
    <w:p w:rsidR="00DF60BC" w:rsidRDefault="00DF60BC" w:rsidP="00DF60B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посредством размещения в информационно-телекоммуникационной сети Интернет, включая федеральную государственную информационную систему </w:t>
      </w:r>
      <w:hyperlink r:id="rId7" w:history="1">
        <w:r>
          <w:rPr>
            <w:rStyle w:val="a5"/>
            <w:b w:val="0"/>
            <w:sz w:val="24"/>
            <w:szCs w:val="24"/>
          </w:rPr>
          <w:t>«Единый портал</w:t>
        </w:r>
      </w:hyperlink>
      <w:r>
        <w:rPr>
          <w:sz w:val="24"/>
          <w:szCs w:val="24"/>
        </w:rPr>
        <w:t xml:space="preserve"> государственных и муниципальных услуг (функций)», публикаций в средствах массовой информации, издания информационных материалов (брошюр, буклетов);</w:t>
      </w:r>
    </w:p>
    <w:p w:rsidR="00DF60BC" w:rsidRDefault="00DF60BC" w:rsidP="00DF60B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 в помещениях организаций, участвующих в предоставлении муниципальной услуги.</w:t>
      </w:r>
    </w:p>
    <w:p w:rsidR="00DF60BC" w:rsidRDefault="00DF60BC" w:rsidP="00DF60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1.3.3. Информация о месте нахождения, графике работы, номере телефона для справок, адресе электронной почты Администрации:</w:t>
      </w:r>
    </w:p>
    <w:p w:rsidR="00DF60BC" w:rsidRDefault="00DF60BC" w:rsidP="00DF60B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Администрации: Удмуртская Республика, Сарапульский район, </w:t>
      </w:r>
      <w:r w:rsidR="004928A1">
        <w:rPr>
          <w:sz w:val="24"/>
          <w:szCs w:val="24"/>
        </w:rPr>
        <w:t>с. Тарасово</w:t>
      </w:r>
      <w:r>
        <w:rPr>
          <w:sz w:val="24"/>
          <w:szCs w:val="24"/>
        </w:rPr>
        <w:t xml:space="preserve">, ул. </w:t>
      </w:r>
      <w:r w:rsidR="004928A1">
        <w:rPr>
          <w:sz w:val="24"/>
          <w:szCs w:val="24"/>
        </w:rPr>
        <w:t xml:space="preserve">Почтовая </w:t>
      </w:r>
      <w:r>
        <w:rPr>
          <w:sz w:val="24"/>
          <w:szCs w:val="24"/>
        </w:rPr>
        <w:t xml:space="preserve">, </w:t>
      </w:r>
      <w:r w:rsidR="004928A1">
        <w:rPr>
          <w:sz w:val="24"/>
          <w:szCs w:val="24"/>
        </w:rPr>
        <w:t>21</w:t>
      </w:r>
    </w:p>
    <w:p w:rsidR="00DF60BC" w:rsidRDefault="00DF60BC" w:rsidP="00DF60B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График работы: понедельник с 8.00.до 17.00 час.</w:t>
      </w:r>
    </w:p>
    <w:p w:rsidR="00DF60BC" w:rsidRDefault="00DF60BC" w:rsidP="00DF60BC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вторник-пятница с. 8.00 до 16.00 час.</w:t>
      </w:r>
    </w:p>
    <w:p w:rsidR="00DF60BC" w:rsidRDefault="00DF60BC" w:rsidP="00DF60BC">
      <w:pPr>
        <w:tabs>
          <w:tab w:val="left" w:pos="279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перерыв на обед с 12.00 до 13.00 час.</w:t>
      </w:r>
    </w:p>
    <w:p w:rsidR="00DF60BC" w:rsidRDefault="00DF60BC" w:rsidP="00DF60BC">
      <w:pPr>
        <w:tabs>
          <w:tab w:val="left" w:pos="279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суббота, воскресенье – выходные дни</w:t>
      </w:r>
    </w:p>
    <w:p w:rsidR="00DF60BC" w:rsidRDefault="00DF60BC" w:rsidP="00DF60B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Контактные телефоны: (34147)7</w:t>
      </w:r>
      <w:r w:rsidR="004928A1">
        <w:rPr>
          <w:sz w:val="24"/>
          <w:szCs w:val="24"/>
        </w:rPr>
        <w:t>0517</w:t>
      </w:r>
    </w:p>
    <w:p w:rsidR="00DF60BC" w:rsidRPr="004928A1" w:rsidRDefault="00DF60BC" w:rsidP="00DF60BC">
      <w:pPr>
        <w:ind w:firstLine="709"/>
        <w:rPr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8" w:history="1">
        <w:r w:rsidR="004928A1" w:rsidRPr="00696832">
          <w:rPr>
            <w:rStyle w:val="a3"/>
            <w:szCs w:val="24"/>
            <w:lang w:val="en-US"/>
          </w:rPr>
          <w:t>tasrasowo</w:t>
        </w:r>
        <w:r w:rsidR="004928A1" w:rsidRPr="004928A1">
          <w:rPr>
            <w:rStyle w:val="a3"/>
            <w:szCs w:val="24"/>
          </w:rPr>
          <w:t>2@</w:t>
        </w:r>
        <w:r w:rsidR="004928A1" w:rsidRPr="00696832">
          <w:rPr>
            <w:rStyle w:val="a3"/>
            <w:szCs w:val="24"/>
            <w:lang w:val="en-US"/>
          </w:rPr>
          <w:t>udm</w:t>
        </w:r>
        <w:r w:rsidR="004928A1" w:rsidRPr="004928A1">
          <w:rPr>
            <w:rStyle w:val="a3"/>
            <w:szCs w:val="24"/>
          </w:rPr>
          <w:t>.</w:t>
        </w:r>
        <w:r w:rsidR="004928A1" w:rsidRPr="00696832">
          <w:rPr>
            <w:rStyle w:val="a3"/>
            <w:szCs w:val="24"/>
            <w:lang w:val="en-US"/>
          </w:rPr>
          <w:t>net</w:t>
        </w:r>
      </w:hyperlink>
    </w:p>
    <w:p w:rsidR="004928A1" w:rsidRPr="004928A1" w:rsidRDefault="004928A1" w:rsidP="00DF60BC">
      <w:pPr>
        <w:ind w:firstLine="709"/>
        <w:rPr>
          <w:sz w:val="24"/>
          <w:szCs w:val="24"/>
        </w:rPr>
      </w:pPr>
    </w:p>
    <w:p w:rsidR="00DF60BC" w:rsidRPr="004928A1" w:rsidRDefault="00DF60BC" w:rsidP="004928A1">
      <w:pPr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Официальный сайт: </w:t>
      </w:r>
      <w:r>
        <w:rPr>
          <w:bCs/>
          <w:sz w:val="24"/>
          <w:szCs w:val="24"/>
        </w:rPr>
        <w:t xml:space="preserve"> </w:t>
      </w:r>
      <w:hyperlink r:id="rId9" w:history="1">
        <w:r w:rsidR="004928A1" w:rsidRPr="00696832">
          <w:rPr>
            <w:rStyle w:val="a3"/>
            <w:bCs/>
            <w:sz w:val="24"/>
            <w:szCs w:val="24"/>
          </w:rPr>
          <w:t>http://sarapulrayon.udmurt.ru/poseleni9/</w:t>
        </w:r>
        <w:proofErr w:type="spellStart"/>
        <w:r w:rsidR="004928A1" w:rsidRPr="00696832">
          <w:rPr>
            <w:rStyle w:val="a3"/>
            <w:bCs/>
            <w:sz w:val="24"/>
            <w:szCs w:val="24"/>
            <w:lang w:val="en-US"/>
          </w:rPr>
          <w:t>tarasovo</w:t>
        </w:r>
        <w:proofErr w:type="spellEnd"/>
      </w:hyperlink>
      <w:r>
        <w:rPr>
          <w:bCs/>
          <w:sz w:val="24"/>
          <w:szCs w:val="24"/>
        </w:rPr>
        <w:t xml:space="preserve">  </w:t>
      </w:r>
    </w:p>
    <w:p w:rsidR="00DF60BC" w:rsidRDefault="00DF60BC" w:rsidP="00DF60BC">
      <w:pPr>
        <w:ind w:firstLine="709"/>
        <w:jc w:val="both"/>
        <w:rPr>
          <w:sz w:val="24"/>
          <w:szCs w:val="24"/>
        </w:rPr>
      </w:pPr>
    </w:p>
    <w:p w:rsidR="00DF60BC" w:rsidRDefault="00DF60BC" w:rsidP="00DF60BC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информационном стенде Администрации размещается следующая информация:</w:t>
      </w:r>
    </w:p>
    <w:p w:rsidR="00DF60BC" w:rsidRDefault="00DF60BC" w:rsidP="00DF60BC">
      <w:pPr>
        <w:tabs>
          <w:tab w:val="left" w:pos="900"/>
        </w:tabs>
        <w:suppressAutoHyphens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порядок предоставления муниципальной услуги по признанию (непризнанию) граждан </w:t>
      </w:r>
      <w:proofErr w:type="gramStart"/>
      <w:r>
        <w:rPr>
          <w:sz w:val="24"/>
          <w:szCs w:val="24"/>
          <w:lang w:eastAsia="ar-SA"/>
        </w:rPr>
        <w:t>малоимущими</w:t>
      </w:r>
      <w:proofErr w:type="gramEnd"/>
      <w:r>
        <w:rPr>
          <w:sz w:val="24"/>
          <w:szCs w:val="24"/>
          <w:lang w:eastAsia="ar-SA"/>
        </w:rPr>
        <w:t>;</w:t>
      </w:r>
    </w:p>
    <w:p w:rsidR="00DF60BC" w:rsidRDefault="00DF60BC" w:rsidP="00DF60BC">
      <w:pPr>
        <w:tabs>
          <w:tab w:val="left" w:pos="900"/>
        </w:tabs>
        <w:suppressAutoHyphens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форма заявления о признании (непризнании) граждан </w:t>
      </w:r>
      <w:proofErr w:type="gramStart"/>
      <w:r>
        <w:rPr>
          <w:sz w:val="24"/>
          <w:szCs w:val="24"/>
          <w:lang w:eastAsia="ar-SA"/>
        </w:rPr>
        <w:t>малоимущими</w:t>
      </w:r>
      <w:proofErr w:type="gramEnd"/>
      <w:r>
        <w:rPr>
          <w:sz w:val="24"/>
          <w:szCs w:val="24"/>
          <w:lang w:eastAsia="ar-SA"/>
        </w:rPr>
        <w:t xml:space="preserve"> (приложение №1);</w:t>
      </w:r>
    </w:p>
    <w:p w:rsidR="00DF60BC" w:rsidRDefault="00DF60BC" w:rsidP="00DF60BC">
      <w:pPr>
        <w:tabs>
          <w:tab w:val="left" w:pos="900"/>
        </w:tabs>
        <w:suppressAutoHyphens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перечень документов, представляемых заявителем для признания (непризнания) граждан малоимущими (приложение № 2).</w:t>
      </w:r>
    </w:p>
    <w:p w:rsidR="00DF60BC" w:rsidRDefault="00DF60BC" w:rsidP="00DF60BC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официальном Интернет – сайте муниципального образования  размещаются следующие материалы:</w:t>
      </w:r>
    </w:p>
    <w:p w:rsidR="00DF60BC" w:rsidRDefault="00DF60BC" w:rsidP="00DF60BC">
      <w:pPr>
        <w:widowControl w:val="0"/>
        <w:shd w:val="clear" w:color="auto" w:fill="FFFFFF"/>
        <w:tabs>
          <w:tab w:val="left" w:pos="900"/>
        </w:tabs>
        <w:suppressAutoHyphens/>
        <w:autoSpaceDE w:val="0"/>
        <w:ind w:left="360" w:firstLine="18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перечень нормативных правовых актов по предоставлению муниципальных услуг;</w:t>
      </w:r>
    </w:p>
    <w:p w:rsidR="00DF60BC" w:rsidRDefault="00DF60BC" w:rsidP="00DF60BC">
      <w:pPr>
        <w:widowControl w:val="0"/>
        <w:shd w:val="clear" w:color="auto" w:fill="FFFFFF"/>
        <w:tabs>
          <w:tab w:val="left" w:pos="900"/>
        </w:tabs>
        <w:suppressAutoHyphens/>
        <w:autoSpaceDE w:val="0"/>
        <w:ind w:left="360" w:firstLine="18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текст регламента с приложениями (полная версия);</w:t>
      </w:r>
    </w:p>
    <w:p w:rsidR="00DF60BC" w:rsidRDefault="00DF60BC" w:rsidP="00DF60BC">
      <w:pPr>
        <w:widowControl w:val="0"/>
        <w:shd w:val="clear" w:color="auto" w:fill="FFFFFF"/>
        <w:tabs>
          <w:tab w:val="left" w:pos="900"/>
        </w:tabs>
        <w:suppressAutoHyphens/>
        <w:autoSpaceDE w:val="0"/>
        <w:ind w:left="360" w:firstLine="18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перечень представляемых документов;</w:t>
      </w:r>
    </w:p>
    <w:p w:rsidR="00DF60BC" w:rsidRDefault="00DF60BC" w:rsidP="00DF60BC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место расположения, график (режим) работы, номера телефонов, адреса Интернет - сайта и электронной почты органов, в которых граждане могут получить документы, необходимые для предоставления муниципальной услуги</w:t>
      </w:r>
    </w:p>
    <w:p w:rsidR="00DF60BC" w:rsidRDefault="00DF60BC" w:rsidP="00DF60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месте нахождения, графике работы, номере телефона для справок, адресе электронной почты Отдела архитектуры и градостроительства Администрации муниципального образования «Сарапульский район» (далее – Отдел):</w:t>
      </w:r>
    </w:p>
    <w:p w:rsidR="00DF60BC" w:rsidRDefault="00DF60BC" w:rsidP="00DF60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Адрес: Удмуртская Республика, Сарапульский район, с. Сигаево, ул. Лермонтова, 30, кабинет 17</w:t>
      </w:r>
    </w:p>
    <w:p w:rsidR="00DF60BC" w:rsidRDefault="00DF60BC" w:rsidP="00DF60B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График </w:t>
      </w:r>
      <w:proofErr w:type="spellStart"/>
      <w:r>
        <w:rPr>
          <w:sz w:val="24"/>
          <w:szCs w:val="24"/>
        </w:rPr>
        <w:t>работы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>онедельник</w:t>
      </w:r>
      <w:proofErr w:type="spellEnd"/>
      <w:r>
        <w:rPr>
          <w:sz w:val="24"/>
          <w:szCs w:val="24"/>
        </w:rPr>
        <w:t xml:space="preserve"> с 8.00.до 17.00 час.</w:t>
      </w:r>
    </w:p>
    <w:p w:rsidR="00DF60BC" w:rsidRDefault="00DF60BC" w:rsidP="00DF60B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вторник-пятница с. 8.00 до 16.00 час.</w:t>
      </w:r>
    </w:p>
    <w:p w:rsidR="00DF60BC" w:rsidRDefault="00DF60BC" w:rsidP="00DF60BC">
      <w:pPr>
        <w:tabs>
          <w:tab w:val="left" w:pos="279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перерыв на обед с 12.00 до 13.00 час.</w:t>
      </w:r>
    </w:p>
    <w:p w:rsidR="00DF60BC" w:rsidRDefault="00DF60BC" w:rsidP="00DF60BC">
      <w:pPr>
        <w:tabs>
          <w:tab w:val="left" w:pos="279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суббота, воскресенье – выходные дни</w:t>
      </w:r>
    </w:p>
    <w:p w:rsidR="00DF60BC" w:rsidRDefault="00DF60BC" w:rsidP="00DF60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Телефон для справок: (34147) 24-629</w:t>
      </w:r>
    </w:p>
    <w:p w:rsidR="00DF60BC" w:rsidRDefault="00DF60BC" w:rsidP="00DF60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10" w:history="1">
        <w:r w:rsidR="004928A1" w:rsidRPr="00696832">
          <w:rPr>
            <w:rStyle w:val="a3"/>
            <w:szCs w:val="24"/>
            <w:lang w:val="en-US"/>
          </w:rPr>
          <w:t>sar</w:t>
        </w:r>
        <w:r w:rsidR="004928A1" w:rsidRPr="00696832">
          <w:rPr>
            <w:rStyle w:val="a3"/>
            <w:szCs w:val="24"/>
          </w:rPr>
          <w:t>-24629@</w:t>
        </w:r>
        <w:r w:rsidR="004928A1" w:rsidRPr="00696832">
          <w:rPr>
            <w:rStyle w:val="a3"/>
            <w:szCs w:val="24"/>
            <w:lang w:val="en-US"/>
          </w:rPr>
          <w:t>udm</w:t>
        </w:r>
        <w:r w:rsidR="004928A1" w:rsidRPr="00696832">
          <w:rPr>
            <w:rStyle w:val="a3"/>
            <w:szCs w:val="24"/>
          </w:rPr>
          <w:t>.</w:t>
        </w:r>
        <w:r w:rsidR="004928A1" w:rsidRPr="00696832">
          <w:rPr>
            <w:rStyle w:val="a3"/>
            <w:szCs w:val="24"/>
            <w:lang w:val="en-US"/>
          </w:rPr>
          <w:t>net</w:t>
        </w:r>
      </w:hyperlink>
    </w:p>
    <w:p w:rsidR="00DF60BC" w:rsidRDefault="00DF60BC" w:rsidP="00DF60BC">
      <w:pPr>
        <w:ind w:firstLine="709"/>
        <w:jc w:val="both"/>
        <w:rPr>
          <w:sz w:val="24"/>
          <w:szCs w:val="24"/>
        </w:rPr>
      </w:pPr>
    </w:p>
    <w:p w:rsidR="00DF60BC" w:rsidRDefault="00DF60BC" w:rsidP="00DF60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Информация о месте нахождения, графике работы, номере телефона для справок, адресе электронной почты МФЦ:</w:t>
      </w:r>
    </w:p>
    <w:p w:rsidR="00DF60BC" w:rsidRDefault="00DF60BC" w:rsidP="00DF60B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Адрес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Удмуртская Республика, Сарапульский район, </w:t>
      </w:r>
      <w:proofErr w:type="spellStart"/>
      <w:r>
        <w:rPr>
          <w:sz w:val="24"/>
          <w:szCs w:val="24"/>
        </w:rPr>
        <w:t>с.Сигаево</w:t>
      </w:r>
      <w:proofErr w:type="spellEnd"/>
      <w:r>
        <w:rPr>
          <w:sz w:val="24"/>
          <w:szCs w:val="24"/>
        </w:rPr>
        <w:t>, ул. Лермонтова,17</w:t>
      </w:r>
    </w:p>
    <w:p w:rsidR="00DF60BC" w:rsidRDefault="00DF60BC" w:rsidP="00DF60B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График работы: понедельник, среда, четверг, пятница – с 8.00 до 18.00 час.</w:t>
      </w:r>
    </w:p>
    <w:p w:rsidR="00DF60BC" w:rsidRDefault="00DF60BC" w:rsidP="00DF60B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вторник – с. 8.00 до 20.00 час.</w:t>
      </w:r>
    </w:p>
    <w:p w:rsidR="00DF60BC" w:rsidRDefault="00DF60BC" w:rsidP="00DF60B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суббота – с 8.00 до 12.00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 предварительной записи)</w:t>
      </w:r>
    </w:p>
    <w:p w:rsidR="00DF60BC" w:rsidRDefault="00DF60BC" w:rsidP="00DF60B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воскресенье – выходной день</w:t>
      </w:r>
    </w:p>
    <w:p w:rsidR="00DF60BC" w:rsidRDefault="00DF60BC" w:rsidP="00DF60B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Контактные телефоны: (34147)2-59-49</w:t>
      </w:r>
    </w:p>
    <w:p w:rsidR="00DF60BC" w:rsidRDefault="00DF60BC" w:rsidP="00DF60B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proofErr w:type="spellStart"/>
      <w:r>
        <w:rPr>
          <w:sz w:val="24"/>
          <w:szCs w:val="24"/>
          <w:lang w:val="en-US"/>
        </w:rPr>
        <w:t>mfcentr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sar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raion</w:t>
      </w:r>
      <w:proofErr w:type="spellEnd"/>
      <w:r>
        <w:rPr>
          <w:sz w:val="24"/>
          <w:szCs w:val="24"/>
        </w:rPr>
        <w:t>.@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DF60BC" w:rsidRDefault="00DF60BC" w:rsidP="00DF60B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Официальный сайт: http://sarapulrayon.udmurt.ru/mfz/polezno/</w:t>
      </w:r>
    </w:p>
    <w:p w:rsidR="00DF60BC" w:rsidRDefault="00DF60BC" w:rsidP="00DF60BC">
      <w:pPr>
        <w:pStyle w:val="2"/>
        <w:ind w:firstLine="709"/>
        <w:rPr>
          <w:color w:val="auto"/>
          <w:szCs w:val="24"/>
        </w:rPr>
      </w:pPr>
      <w:r>
        <w:rPr>
          <w:color w:val="auto"/>
          <w:szCs w:val="24"/>
        </w:rPr>
        <w:t>Прием и выдача документов МФЦ осуществляется в соответствии с вышеприведенным графиком его работы.</w:t>
      </w:r>
    </w:p>
    <w:p w:rsidR="00DF60BC" w:rsidRDefault="00DF60BC" w:rsidP="00DF60BC">
      <w:pPr>
        <w:pStyle w:val="2"/>
        <w:ind w:firstLine="709"/>
        <w:rPr>
          <w:color w:val="auto"/>
          <w:szCs w:val="24"/>
        </w:rPr>
      </w:pPr>
      <w:r>
        <w:rPr>
          <w:color w:val="auto"/>
          <w:szCs w:val="24"/>
        </w:rPr>
        <w:t>1.3.4. Информацию о месте нахождения и графике работы Администрации, Отдела и МФЦ можно найти на официальном сайте, в федеральной государственной информационной системе «Единый государственный портал государственных и муниципальных услуг», на сайте МФЦ.</w:t>
      </w:r>
    </w:p>
    <w:p w:rsidR="00DF60BC" w:rsidRDefault="00DF60BC" w:rsidP="00DF60BC">
      <w:pPr>
        <w:pStyle w:val="2"/>
        <w:ind w:firstLine="709"/>
        <w:rPr>
          <w:color w:val="auto"/>
          <w:szCs w:val="24"/>
        </w:rPr>
      </w:pPr>
      <w:r>
        <w:rPr>
          <w:color w:val="auto"/>
          <w:szCs w:val="24"/>
        </w:rPr>
        <w:lastRenderedPageBreak/>
        <w:t>1.3.5. Информация по вопросам предоставления муниципальной услуги предоставляется специалистами МФЦ, ответственными за прием и консультирование заявителей, устно по телефону (3412) 600-000, либо на личном приеме, а также в письменном виде.</w:t>
      </w:r>
    </w:p>
    <w:p w:rsidR="00DF60BC" w:rsidRDefault="00DF60BC" w:rsidP="00DF60BC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Специалист, осуществляющий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заявителя в очереди для получения информации (консультации) о муниципальной услуге, ходе выполнения запроса о предоставлении муниципальной услуги не превышает 15 минут.</w:t>
      </w:r>
    </w:p>
    <w:p w:rsidR="00DF60BC" w:rsidRDefault="00DF60BC" w:rsidP="00DF60BC">
      <w:pPr>
        <w:ind w:firstLine="709"/>
        <w:jc w:val="both"/>
        <w:rPr>
          <w:sz w:val="24"/>
          <w:szCs w:val="24"/>
        </w:rPr>
      </w:pPr>
    </w:p>
    <w:p w:rsidR="00DF60BC" w:rsidRDefault="00DF60BC" w:rsidP="00DF60B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если для подготовки ответа требуется продолжительное время, или если специалист, к которому обратился заявитель, не может ответить на вопрос самостоятельно, то он может предложить заявителю обратиться за необходимой информацией в письменном виде, либо назначить другое удобное для заявителя время или же обратившемуся гражданину сообщается телефонный номер, по которому он может получить необходимую ему информацию.</w:t>
      </w:r>
      <w:proofErr w:type="gramEnd"/>
    </w:p>
    <w:p w:rsidR="00DF60BC" w:rsidRDefault="00DF60BC" w:rsidP="00DF60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Телефонные звонки принимаются в соответствии с графиком работы специалистов, которые непосредственно взаимодействуют с заявителями. При ответе на телефонные звонки специалист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осуществляющий прием и информирование, сняв трубку, должен назвать фамилию, имя, отчество, занимаемую должность. Максимальное время разговора - 10 минут.</w:t>
      </w:r>
    </w:p>
    <w:p w:rsidR="00DF60BC" w:rsidRDefault="00DF60BC" w:rsidP="00DF60BC">
      <w:pPr>
        <w:pStyle w:val="2"/>
        <w:ind w:firstLine="709"/>
        <w:rPr>
          <w:color w:val="auto"/>
          <w:szCs w:val="24"/>
        </w:rPr>
      </w:pPr>
      <w:r>
        <w:rPr>
          <w:color w:val="auto"/>
          <w:szCs w:val="24"/>
        </w:rPr>
        <w:t>1.3.6. Сведения о ходе предоставления муниципальной услуги предоставляется специалистами Администрации, МФЦ, Отдела устно по телефонам, а также при личном обращении заявителя, либо в письменном виде.</w:t>
      </w:r>
    </w:p>
    <w:p w:rsidR="00DF60BC" w:rsidRDefault="00DF60BC" w:rsidP="00DF60BC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1.3.7. Предоставление информации о муниципальной услуге, ходе выполнения запроса о предоставлении муниципальной услуги в письменном виде осуществляется посредством направления заявителю запрашиваемой информации на бумажном или электронном носителе не позднее 5 дней с момента поступления соответствующего запроса.</w:t>
      </w:r>
    </w:p>
    <w:p w:rsidR="00DF60BC" w:rsidRDefault="00DF60BC" w:rsidP="00DF60BC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Письменные ответы на запросы информации о муниципальной услуге даются в простой, четкой и понятной форме и должны содержать: ответы на поставленные вопросы, должность, фамилию и инициалы лица, подписавшего ответ, фамилию, инициалы и номер телефона исполнителя.</w:t>
      </w:r>
    </w:p>
    <w:p w:rsidR="00DF60BC" w:rsidRDefault="00DF60BC" w:rsidP="00DF60BC">
      <w:pPr>
        <w:pStyle w:val="2"/>
        <w:jc w:val="center"/>
        <w:rPr>
          <w:b/>
          <w:color w:val="auto"/>
        </w:rPr>
      </w:pPr>
    </w:p>
    <w:p w:rsidR="00DF60BC" w:rsidRDefault="00DF60BC" w:rsidP="00DF60BC">
      <w:pPr>
        <w:pStyle w:val="2"/>
        <w:jc w:val="center"/>
        <w:rPr>
          <w:b/>
          <w:color w:val="auto"/>
        </w:rPr>
      </w:pPr>
    </w:p>
    <w:p w:rsidR="00DF60BC" w:rsidRDefault="00DF60BC" w:rsidP="00DF60BC">
      <w:pPr>
        <w:pStyle w:val="2"/>
        <w:jc w:val="center"/>
        <w:rPr>
          <w:b/>
          <w:color w:val="auto"/>
        </w:rPr>
      </w:pPr>
      <w:r>
        <w:rPr>
          <w:b/>
          <w:color w:val="auto"/>
        </w:rPr>
        <w:t>2. Стандарт предоставления муниципальной услуги</w:t>
      </w:r>
    </w:p>
    <w:p w:rsidR="00DF60BC" w:rsidRDefault="00DF60BC" w:rsidP="00DF60BC">
      <w:pPr>
        <w:pStyle w:val="2"/>
        <w:jc w:val="center"/>
        <w:rPr>
          <w:b/>
          <w:color w:val="auto"/>
        </w:rPr>
      </w:pPr>
    </w:p>
    <w:p w:rsidR="00DF60BC" w:rsidRDefault="00DF60BC" w:rsidP="00DF60BC">
      <w:pPr>
        <w:pStyle w:val="2"/>
        <w:jc w:val="center"/>
        <w:rPr>
          <w:b/>
          <w:color w:val="auto"/>
        </w:rPr>
      </w:pPr>
      <w:r>
        <w:rPr>
          <w:b/>
          <w:color w:val="auto"/>
        </w:rPr>
        <w:t>2.1. Наименование муниципальной услуги</w:t>
      </w:r>
    </w:p>
    <w:p w:rsidR="00DF60BC" w:rsidRDefault="00DF60BC" w:rsidP="00DF60BC">
      <w:pPr>
        <w:pStyle w:val="2"/>
        <w:jc w:val="center"/>
        <w:rPr>
          <w:b/>
          <w:color w:val="auto"/>
        </w:rPr>
      </w:pPr>
    </w:p>
    <w:p w:rsidR="00DF60BC" w:rsidRDefault="00DF60BC" w:rsidP="00DF60BC">
      <w:pPr>
        <w:widowControl w:val="0"/>
        <w:tabs>
          <w:tab w:val="left" w:pos="0"/>
          <w:tab w:val="left" w:pos="540"/>
          <w:tab w:val="left" w:pos="10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муниципальной услуги - </w:t>
      </w:r>
      <w:r>
        <w:rPr>
          <w:sz w:val="24"/>
          <w:szCs w:val="24"/>
          <w:lang w:eastAsia="en-US"/>
        </w:rPr>
        <w:t>«</w:t>
      </w:r>
      <w:r>
        <w:rPr>
          <w:sz w:val="24"/>
          <w:szCs w:val="24"/>
          <w:lang w:eastAsia="ar-SA"/>
        </w:rPr>
        <w:t xml:space="preserve">Принятие решения о признании (непризнании) граждан </w:t>
      </w:r>
      <w:proofErr w:type="gramStart"/>
      <w:r>
        <w:rPr>
          <w:sz w:val="24"/>
          <w:szCs w:val="24"/>
          <w:lang w:eastAsia="ar-SA"/>
        </w:rPr>
        <w:t>малоимущими</w:t>
      </w:r>
      <w:proofErr w:type="gramEnd"/>
      <w:r>
        <w:rPr>
          <w:sz w:val="24"/>
          <w:szCs w:val="24"/>
          <w:lang w:eastAsia="ar-SA"/>
        </w:rPr>
        <w:t xml:space="preserve"> для принятия их на учет в качестве нуждающихся в жилых помещениях</w:t>
      </w:r>
      <w:r>
        <w:rPr>
          <w:sz w:val="24"/>
          <w:szCs w:val="24"/>
        </w:rPr>
        <w:t>».</w:t>
      </w:r>
    </w:p>
    <w:p w:rsidR="00DF60BC" w:rsidRDefault="00DF60BC" w:rsidP="00DF60BC">
      <w:pPr>
        <w:pStyle w:val="2"/>
        <w:ind w:firstLine="567"/>
        <w:rPr>
          <w:color w:val="auto"/>
        </w:rPr>
      </w:pPr>
    </w:p>
    <w:p w:rsidR="00DF60BC" w:rsidRDefault="00DF60BC" w:rsidP="00DF60BC">
      <w:pPr>
        <w:pStyle w:val="2"/>
        <w:jc w:val="center"/>
        <w:rPr>
          <w:b/>
          <w:color w:val="auto"/>
        </w:rPr>
      </w:pPr>
      <w:r>
        <w:rPr>
          <w:b/>
          <w:color w:val="auto"/>
        </w:rPr>
        <w:t>2.2. Ответственный орган за предоставление муниципальной услуги</w:t>
      </w:r>
    </w:p>
    <w:p w:rsidR="00DF60BC" w:rsidRDefault="00DF60BC" w:rsidP="00DF60BC">
      <w:pPr>
        <w:pStyle w:val="2"/>
        <w:jc w:val="center"/>
        <w:rPr>
          <w:color w:val="auto"/>
        </w:rPr>
      </w:pPr>
    </w:p>
    <w:p w:rsidR="00DF60BC" w:rsidRDefault="00DF60BC" w:rsidP="00DF60BC">
      <w:pPr>
        <w:pStyle w:val="2"/>
        <w:ind w:firstLine="567"/>
        <w:rPr>
          <w:color w:val="auto"/>
        </w:rPr>
      </w:pPr>
      <w:r>
        <w:rPr>
          <w:color w:val="auto"/>
        </w:rPr>
        <w:t xml:space="preserve"> Ответственным органом за предоставление муниципальной услуги, является Администрация. </w:t>
      </w:r>
    </w:p>
    <w:p w:rsidR="00DF60BC" w:rsidRDefault="00DF60BC" w:rsidP="00DF60BC">
      <w:pPr>
        <w:pStyle w:val="2"/>
        <w:ind w:firstLine="567"/>
        <w:rPr>
          <w:color w:val="auto"/>
        </w:rPr>
      </w:pPr>
    </w:p>
    <w:p w:rsidR="00DF60BC" w:rsidRDefault="00DF60BC" w:rsidP="00DF60BC">
      <w:pPr>
        <w:pStyle w:val="2"/>
        <w:ind w:firstLine="567"/>
        <w:jc w:val="center"/>
        <w:rPr>
          <w:b/>
          <w:color w:val="auto"/>
        </w:rPr>
      </w:pPr>
      <w:r>
        <w:rPr>
          <w:b/>
          <w:color w:val="auto"/>
        </w:rPr>
        <w:t>2.3. Результат предоставления муниципальной услуги</w:t>
      </w:r>
    </w:p>
    <w:p w:rsidR="00DF60BC" w:rsidRDefault="00DF60BC" w:rsidP="00DF60BC">
      <w:pPr>
        <w:pStyle w:val="2"/>
        <w:ind w:firstLine="567"/>
        <w:jc w:val="center"/>
        <w:rPr>
          <w:color w:val="auto"/>
        </w:rPr>
      </w:pPr>
    </w:p>
    <w:p w:rsidR="00DF60BC" w:rsidRDefault="00DF60BC" w:rsidP="00DF60BC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Результатом предоставления муниципальной услуги является постановление Администрации о признании (непризнании) гражданина и членов его семьи малоимущими.</w:t>
      </w:r>
    </w:p>
    <w:p w:rsidR="00DF60BC" w:rsidRDefault="00DF60BC" w:rsidP="00DF60BC">
      <w:pPr>
        <w:pStyle w:val="2"/>
        <w:ind w:firstLine="567"/>
        <w:rPr>
          <w:color w:val="auto"/>
        </w:rPr>
      </w:pPr>
    </w:p>
    <w:p w:rsidR="00DF60BC" w:rsidRDefault="00DF60BC" w:rsidP="00DF60BC">
      <w:pPr>
        <w:pStyle w:val="2"/>
        <w:ind w:firstLine="567"/>
        <w:jc w:val="center"/>
        <w:rPr>
          <w:b/>
          <w:color w:val="auto"/>
        </w:rPr>
      </w:pPr>
      <w:r>
        <w:rPr>
          <w:b/>
          <w:color w:val="auto"/>
        </w:rPr>
        <w:t xml:space="preserve">2.4. </w:t>
      </w:r>
      <w:r>
        <w:rPr>
          <w:b/>
          <w:color w:val="auto"/>
          <w:szCs w:val="24"/>
        </w:rPr>
        <w:t>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F60BC" w:rsidRDefault="00DF60BC" w:rsidP="00DF60BC">
      <w:pPr>
        <w:pStyle w:val="2"/>
        <w:ind w:firstLine="567"/>
        <w:jc w:val="center"/>
        <w:rPr>
          <w:b/>
          <w:color w:val="auto"/>
        </w:rPr>
      </w:pPr>
    </w:p>
    <w:p w:rsidR="00DF60BC" w:rsidRDefault="00DF60BC" w:rsidP="00DF60BC">
      <w:pPr>
        <w:widowControl w:val="0"/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2.4.1. Срок предоставления муниципальной услуги не может превышать 30 дней со дня регистрации письменного обращения заявителя. В случае и порядке, предусмотренных федеральным законом, срок может быть продлен не более чем на 30 дней. </w:t>
      </w:r>
    </w:p>
    <w:p w:rsidR="00DF60BC" w:rsidRDefault="00DF60BC" w:rsidP="00DF60BC">
      <w:pPr>
        <w:widowControl w:val="0"/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2.4.2. Срок предоставления услуги при обращении заявителя за получением информации о порядке предоставления муниципальной услуги в письменном или электронном виде не может превышать 30 дней с момента регистрации обращения.</w:t>
      </w:r>
    </w:p>
    <w:p w:rsidR="00DF60BC" w:rsidRDefault="00DF60BC" w:rsidP="00DF60BC">
      <w:pPr>
        <w:widowControl w:val="0"/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2.4.3. Время ожидания в очереди заявителей при подаче (получении) документов для получения муниципальной услуги не должно превышать 30 минут.  </w:t>
      </w:r>
    </w:p>
    <w:p w:rsidR="00DF60BC" w:rsidRDefault="00DF60BC" w:rsidP="00DF60BC">
      <w:pPr>
        <w:widowControl w:val="0"/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2.4.4. Если окончание срока рассмотрения заявления приходится на нерабочий день, то днем окончания этого срока считается последующий за ним рабочий день. </w:t>
      </w:r>
    </w:p>
    <w:p w:rsidR="00DF60BC" w:rsidRDefault="00DF60BC" w:rsidP="00DF60BC">
      <w:pPr>
        <w:widowControl w:val="0"/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2.4.5. Решение о приостановлении признания (непризнания) гражданин </w:t>
      </w:r>
      <w:proofErr w:type="gramStart"/>
      <w:r>
        <w:rPr>
          <w:sz w:val="24"/>
          <w:szCs w:val="24"/>
          <w:lang w:eastAsia="ar-SA"/>
        </w:rPr>
        <w:t>малоимущими</w:t>
      </w:r>
      <w:proofErr w:type="gramEnd"/>
      <w:r>
        <w:rPr>
          <w:sz w:val="24"/>
          <w:szCs w:val="24"/>
          <w:lang w:eastAsia="ar-SA"/>
        </w:rPr>
        <w:t xml:space="preserve"> принимается в десятидневный срок со дня подачи заявления.</w:t>
      </w:r>
    </w:p>
    <w:p w:rsidR="00DF60BC" w:rsidRDefault="00DF60BC" w:rsidP="00DF60BC">
      <w:pPr>
        <w:widowControl w:val="0"/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2.4.6. В трёхдневный срок со дня принятия решения направляется уведомление заявителю о принятом решении. Заявителю выдаётся постановление о признании (непризнании) гражданина </w:t>
      </w:r>
      <w:proofErr w:type="gramStart"/>
      <w:r>
        <w:rPr>
          <w:sz w:val="24"/>
          <w:szCs w:val="24"/>
          <w:lang w:eastAsia="ar-SA"/>
        </w:rPr>
        <w:t>малоимущим</w:t>
      </w:r>
      <w:proofErr w:type="gramEnd"/>
      <w:r>
        <w:rPr>
          <w:sz w:val="24"/>
          <w:szCs w:val="24"/>
          <w:lang w:eastAsia="ar-SA"/>
        </w:rPr>
        <w:t>, в случае необходимости, результаты исчисления размера доходов и стоимости имущества, приходящихся на каждого члена семьи.</w:t>
      </w:r>
    </w:p>
    <w:p w:rsidR="00DF60BC" w:rsidRDefault="00DF60BC" w:rsidP="00DF60BC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2.4.7. Документы, являющиеся результатом предоставления муниципальной услуги, выдаются (направляются) заявителю не позднее дня, следующего за днем их принятия.</w:t>
      </w:r>
    </w:p>
    <w:p w:rsidR="00DF60BC" w:rsidRDefault="00DF60BC" w:rsidP="00DF60BC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Если окончание срока рассмотрения заявления приходится на нерабочий день, то днем окончания этого срока считается следующий за ним рабочий день. </w:t>
      </w:r>
    </w:p>
    <w:p w:rsidR="00DF60BC" w:rsidRDefault="00DF60BC" w:rsidP="00DF60BC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DF60BC" w:rsidRDefault="00DF60BC" w:rsidP="00DF60BC">
      <w:pPr>
        <w:widowControl w:val="0"/>
        <w:ind w:firstLine="567"/>
        <w:jc w:val="both"/>
        <w:rPr>
          <w:sz w:val="24"/>
          <w:szCs w:val="24"/>
        </w:rPr>
      </w:pPr>
    </w:p>
    <w:p w:rsidR="00DF60BC" w:rsidRDefault="00DF60BC" w:rsidP="00DF60BC">
      <w:pPr>
        <w:pStyle w:val="2"/>
        <w:ind w:firstLine="567"/>
        <w:jc w:val="center"/>
        <w:rPr>
          <w:b/>
          <w:color w:val="auto"/>
        </w:rPr>
      </w:pPr>
      <w:r>
        <w:rPr>
          <w:b/>
          <w:color w:val="auto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proofErr w:type="gramStart"/>
      <w:r>
        <w:rPr>
          <w:b/>
          <w:color w:val="auto"/>
        </w:rPr>
        <w:t xml:space="preserve"> .</w:t>
      </w:r>
      <w:proofErr w:type="gramEnd"/>
    </w:p>
    <w:p w:rsidR="00DF60BC" w:rsidRDefault="00DF60BC" w:rsidP="00DF60BC">
      <w:pPr>
        <w:pStyle w:val="2"/>
        <w:ind w:firstLine="567"/>
        <w:jc w:val="center"/>
        <w:rPr>
          <w:color w:val="auto"/>
        </w:rPr>
      </w:pPr>
    </w:p>
    <w:p w:rsidR="00DF60BC" w:rsidRDefault="00DF60BC" w:rsidP="00DF60BC">
      <w:pPr>
        <w:pStyle w:val="2"/>
        <w:ind w:firstLine="567"/>
        <w:rPr>
          <w:color w:val="auto"/>
        </w:rPr>
      </w:pPr>
      <w:r>
        <w:rPr>
          <w:color w:val="auto"/>
        </w:rPr>
        <w:t>Нормативными правовыми актами, регулирующими отношения, возникающие в связи с предоставлением муниципальной услуги, являются:</w:t>
      </w:r>
    </w:p>
    <w:p w:rsidR="00DF60BC" w:rsidRDefault="00DF60BC" w:rsidP="00DF60BC">
      <w:pPr>
        <w:widowControl w:val="0"/>
        <w:suppressAutoHyphens/>
        <w:ind w:firstLine="540"/>
        <w:jc w:val="both"/>
        <w:rPr>
          <w:sz w:val="24"/>
          <w:szCs w:val="24"/>
          <w:lang w:eastAsia="ar-SA"/>
        </w:rPr>
      </w:pPr>
      <w:bookmarkStart w:id="0" w:name="OLE_LINK2"/>
      <w:bookmarkStart w:id="1" w:name="OLE_LINK1"/>
      <w:proofErr w:type="gramStart"/>
      <w:r>
        <w:rPr>
          <w:sz w:val="24"/>
          <w:szCs w:val="24"/>
          <w:lang w:eastAsia="ar-SA"/>
        </w:rPr>
        <w:t>- Конституция Российской Федерации от 12.12.1993 года (опубликован в «Российской газете» от 25 декабря 1993 года, с учетом поправок, внесенных законами Российской Федерации о поправках к Конституции Российской Федерации от 30 декабря 2008 г. № 6-ФКЗ и от 30 декабря 2008 г. № 7-ФКЗ, опубликован в «Российской газете» от 21 января 2009 г. № 7, в «Парламентской газете» от 23 января 2009 г. № 4</w:t>
      </w:r>
      <w:proofErr w:type="gramEnd"/>
      <w:r>
        <w:rPr>
          <w:sz w:val="24"/>
          <w:szCs w:val="24"/>
          <w:lang w:eastAsia="ar-SA"/>
        </w:rPr>
        <w:t>, в «Собрании законодательства Российской Федерации» от 26 января 2009 г. № 4 ст. 445;</w:t>
      </w:r>
    </w:p>
    <w:p w:rsidR="00DF60BC" w:rsidRDefault="00DF60BC" w:rsidP="00DF60BC">
      <w:pPr>
        <w:suppressAutoHyphens/>
        <w:ind w:firstLine="540"/>
        <w:jc w:val="both"/>
        <w:rPr>
          <w:rFonts w:ascii="Tahoma" w:hAnsi="Tahoma" w:cs="Tahoma"/>
          <w:sz w:val="19"/>
          <w:szCs w:val="19"/>
          <w:lang w:eastAsia="ar-SA"/>
        </w:rPr>
      </w:pPr>
      <w:r>
        <w:rPr>
          <w:sz w:val="24"/>
          <w:szCs w:val="24"/>
          <w:lang w:eastAsia="ar-SA"/>
        </w:rPr>
        <w:t>- Жилищный кодекс Российской Федерации от 29.12.2004 №188-ФЗ принят ГД ФС РФ 22.12.2004г. (публикация - «Российская газета» № 1 от 12.01.2005,</w:t>
      </w:r>
      <w:bookmarkStart w:id="2" w:name="p5"/>
      <w:bookmarkEnd w:id="2"/>
      <w:r>
        <w:rPr>
          <w:sz w:val="24"/>
          <w:szCs w:val="24"/>
          <w:lang w:eastAsia="ar-SA"/>
        </w:rPr>
        <w:t xml:space="preserve">  «Парламентская газета» № 7-8 от 15.01.2005);</w:t>
      </w:r>
    </w:p>
    <w:p w:rsidR="00DF60BC" w:rsidRDefault="00DF60BC" w:rsidP="00DF60BC">
      <w:pPr>
        <w:suppressAutoHyphens/>
        <w:ind w:firstLine="53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Федеральный закон от 06.10.2003  № 131-ФЗ «Об общих принципах организации местного самоуправления в Российской Федерации» (опубликован в «Собрание законодательства РФ» от 06.10.2003, № 40, ст. 3822</w:t>
      </w:r>
      <w:bookmarkStart w:id="3" w:name="p4"/>
      <w:bookmarkEnd w:id="3"/>
      <w:r>
        <w:rPr>
          <w:sz w:val="24"/>
          <w:szCs w:val="24"/>
          <w:lang w:eastAsia="ar-SA"/>
        </w:rPr>
        <w:t>, «Парламентская газета» № 186 от 08.10.2003, «Российская газета»  № 202 от 08.10.2003);</w:t>
      </w:r>
    </w:p>
    <w:p w:rsidR="00DF60BC" w:rsidRDefault="00DF60BC" w:rsidP="00DF60BC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Федеральный закон от 02.05.2006 № 59-ФЗ «О порядке рассмотрения обращений граждан Российской Федерации» (опубликован в «Парламентской газете» от 11 мая 2006 г. N 70-71, в «Российской газете» от 5 мая 2006 г. № 95, в «Собрании законодательства Российской Федерации» от 8 мая 2006 г. № 19 ст. 2060);</w:t>
      </w:r>
    </w:p>
    <w:p w:rsidR="00DF60BC" w:rsidRDefault="00DF60BC" w:rsidP="00DF60BC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- Конституция Удмуртской Республики от 07.12.1994, принята постановлением Верховного Совета Удмуртской Республики от 07.12.1994 № 663 – </w:t>
      </w:r>
      <w:r>
        <w:rPr>
          <w:sz w:val="24"/>
          <w:szCs w:val="24"/>
          <w:lang w:val="en-US" w:eastAsia="ar-SA"/>
        </w:rPr>
        <w:t>XII</w:t>
      </w:r>
      <w:r>
        <w:rPr>
          <w:sz w:val="24"/>
          <w:szCs w:val="24"/>
          <w:lang w:eastAsia="ar-SA"/>
        </w:rPr>
        <w:t xml:space="preserve"> (</w:t>
      </w:r>
      <w:proofErr w:type="gramStart"/>
      <w:r>
        <w:rPr>
          <w:sz w:val="24"/>
          <w:szCs w:val="24"/>
          <w:lang w:eastAsia="ar-SA"/>
        </w:rPr>
        <w:t>опубликован</w:t>
      </w:r>
      <w:proofErr w:type="gramEnd"/>
      <w:r>
        <w:rPr>
          <w:sz w:val="24"/>
          <w:szCs w:val="24"/>
          <w:lang w:eastAsia="ar-SA"/>
        </w:rPr>
        <w:t xml:space="preserve"> в газете «Известия Удмуртской Республики» от 21 декабря 1994 года № 4);</w:t>
      </w:r>
    </w:p>
    <w:p w:rsidR="00DF60BC" w:rsidRDefault="00DF60BC" w:rsidP="00DF60BC">
      <w:pPr>
        <w:widowControl w:val="0"/>
        <w:suppressAutoHyphens/>
        <w:ind w:firstLine="567"/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з</w:t>
      </w:r>
      <w:r>
        <w:rPr>
          <w:bCs/>
          <w:sz w:val="24"/>
          <w:szCs w:val="24"/>
          <w:lang w:eastAsia="ar-SA"/>
        </w:rPr>
        <w:t>акон Удмуртской Республики от 13.10.2005 № 57-РЗ «О порядке признания граждан малоимущими в целях применения Жилищного кодекса Российской Федерации», принят Государственным Советом Удмуртской Республики 27.09.2005           № 500-</w:t>
      </w:r>
      <w:r>
        <w:rPr>
          <w:bCs/>
          <w:sz w:val="24"/>
          <w:szCs w:val="24"/>
          <w:lang w:val="en-US" w:eastAsia="ar-SA"/>
        </w:rPr>
        <w:t>III</w:t>
      </w:r>
      <w:r>
        <w:rPr>
          <w:bCs/>
          <w:sz w:val="24"/>
          <w:szCs w:val="24"/>
          <w:lang w:eastAsia="ar-SA"/>
        </w:rPr>
        <w:t xml:space="preserve"> (</w:t>
      </w:r>
      <w:r>
        <w:rPr>
          <w:sz w:val="24"/>
          <w:szCs w:val="24"/>
          <w:lang w:eastAsia="ar-SA"/>
        </w:rPr>
        <w:t xml:space="preserve">опубликован в газете «Известия Удмуртской Республики» </w:t>
      </w:r>
      <w:r>
        <w:rPr>
          <w:bCs/>
          <w:sz w:val="24"/>
          <w:szCs w:val="24"/>
          <w:lang w:eastAsia="ar-SA"/>
        </w:rPr>
        <w:t>№ 174 от 22.11.2005);</w:t>
      </w:r>
    </w:p>
    <w:p w:rsidR="00DF60BC" w:rsidRDefault="00DF60BC" w:rsidP="00DF60BC">
      <w:pPr>
        <w:widowControl w:val="0"/>
        <w:suppressAutoHyphens/>
        <w:ind w:firstLine="567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- распоряжение Правительства Удмуртской Республики от 12.09.2005  № 897-р «О методических рекомендациях для органов местного самоуправления по установлению пороговых значений дохода, приходящегося на каждого члена семьи гражданина – заявителя и стоимости имущества, находящегося в собственности членов семьи в целях признания их малоимущими»;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Устав муниципального образования</w:t>
      </w:r>
      <w:bookmarkEnd w:id="0"/>
      <w:bookmarkEnd w:id="1"/>
      <w:r>
        <w:rPr>
          <w:spacing w:val="-1"/>
          <w:sz w:val="24"/>
          <w:szCs w:val="24"/>
        </w:rPr>
        <w:t>;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spacing w:val="-1"/>
          <w:sz w:val="24"/>
          <w:szCs w:val="24"/>
        </w:rPr>
        <w:t>- настоящий регламент</w:t>
      </w:r>
      <w:r>
        <w:rPr>
          <w:color w:val="FF0000"/>
          <w:sz w:val="24"/>
          <w:szCs w:val="24"/>
        </w:rPr>
        <w:t>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60BC" w:rsidRDefault="00DF60BC" w:rsidP="00DF60BC">
      <w:pPr>
        <w:widowControl w:val="0"/>
        <w:ind w:firstLine="708"/>
        <w:jc w:val="center"/>
        <w:rPr>
          <w:b/>
          <w:sz w:val="24"/>
          <w:szCs w:val="24"/>
        </w:rPr>
      </w:pPr>
    </w:p>
    <w:p w:rsidR="00DF60BC" w:rsidRDefault="00DF60BC" w:rsidP="00DF60BC">
      <w:pPr>
        <w:widowControl w:val="0"/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2.6. </w:t>
      </w:r>
      <w:r>
        <w:rPr>
          <w:b/>
          <w:color w:val="000000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в том числе в электронной форме, порядок их предоставления</w:t>
      </w:r>
    </w:p>
    <w:p w:rsidR="00DF60BC" w:rsidRDefault="00DF60BC" w:rsidP="00DF60BC">
      <w:pPr>
        <w:widowControl w:val="0"/>
        <w:ind w:firstLine="708"/>
        <w:jc w:val="center"/>
        <w:rPr>
          <w:b/>
          <w:color w:val="000000"/>
          <w:sz w:val="24"/>
          <w:szCs w:val="24"/>
        </w:rPr>
      </w:pP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2.6.1. К перечню документов, необходимых в соответствии с нормативными правовыми актами для предоставления муниципальной услуги, относятся: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заявление о признании семьи (одиноко проживающего гражданина) малоимущей;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заявление о согласии на проверку сведений, содержащихся в заявлении;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документ, удостоверяющий личность заявителя и членов его семьи (паспорт, свидетельство о рождении несовершеннолетних детей);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документ, подтверждающий полномочия представителя (в случае подачи заявления представителем); 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свидетельство с идентификационным номером налогоплательщика (ИНН) для заявителя и членов его семьи;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документы о составе семьи заявителя (свидетельство о заключении или расторжении брака, решение об усыновлении (удочерении), судебные решения, постановление органов опеки и попечительства в предусмотренных законом случаях);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справки о доходах заявителя и членов его семьи или одиноко проживающего гражданина за расчётный период, полученные от работодателей, а также иные справки, полученные от источников дохода заявителем и членами его семьи за 12 месяцев года (с 1 января по 31 декабря), предшествующего году подачи заявления;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копии налоговых деклараций, поданных гражданином и членами его семьи, в случаях ведения предпринимательской деятельности, а так же копии налоговых деклараций, поданных гражданином и членами его семьи в соответствии с особенностями исчисления налога в отношении отдельных видов доходов, предусмотренных Налоговым кодексом Российской Федерации, в том числе: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копии налоговых деклараций по единому налогу на вмененный доход для отдельных видов деятельности в соответствии с Налоговым кодексом Российской Федерации.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копии налоговых деклараций по единому налогу, уплачиваемому в связи с применением упрощенной системы налогообложения в соответствии с Налоговым кодексом Российской Федерации.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г) копии налоговых деклараций по единому сельскохозяйственному налогу, уплачиваемому в связи с применением упрощенной системы налогообложения  в соответствии с Налоговым кодексом Российской Федерации. 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д) копии налоговых деклараций по налогу на имущество, переходящее в порядке </w:t>
      </w:r>
      <w:r>
        <w:rPr>
          <w:sz w:val="24"/>
          <w:szCs w:val="24"/>
          <w:lang w:eastAsia="ar-SA"/>
        </w:rPr>
        <w:lastRenderedPageBreak/>
        <w:t>наследования или дарения в случае его получения в расчетном периоде заявителем (членами его семьи).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документы, подтверждающие стоимость недвижимого имущества, земельных участков, транспортных средств, принадлежащих на праве собственности гражданину и членам его семьи, в том числе заключения независимых оценщиков, решения, постановления Администрации, а также решения суда. В случае определения стоимости земельных участков – данные о кадастровой стоимости земли;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документы, подтверждающие право собственности гражданина и членов его семьи на подлежащее налогообложению недвижимое имущество, земельные участки, транспортные средства, в том числе: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правоустанавливающий документ на жилое помещение (свидетельство о праве на наследство, договор купли-продажи, дарения, мены, решение суда, справка о недвижимом имуществе и др.);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правоустанавливающий документ на земельный участок;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правоустанавливающий документ на гаражи и иные строения, справка садоводческого, огороднического или дачного некоммерческого товарищества;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свидетельство о праве на наследство;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д) справка о неучастии гражданина и членов его семьи в приватизации за период с 4 июля 1991 года (если гражданин проживал в другом населенном пункте); 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е) свидетельство о государственной регистрации права собственности;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ж) иные документы, подтверждающие право собственности гражданина и членов его семьи на подлежащее налогообложению недвижимое имущество, земельные участки, транспортные средства.</w:t>
      </w:r>
    </w:p>
    <w:p w:rsidR="00DF60BC" w:rsidRDefault="00DF60BC" w:rsidP="00DF60BC">
      <w:pPr>
        <w:shd w:val="clear" w:color="auto" w:fill="FFFE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2.6.2. При представлении копий документов, не заверенных нотариально, заявителям необходимо при себе иметь оригиналы вышеперечисленных документов.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2.6.3. Для сбора документов к заявлению о признании граждан и членов его семьи, одиноко проживающего гражданина </w:t>
      </w:r>
      <w:proofErr w:type="gramStart"/>
      <w:r>
        <w:rPr>
          <w:sz w:val="24"/>
          <w:szCs w:val="24"/>
          <w:lang w:eastAsia="ar-SA"/>
        </w:rPr>
        <w:t>малоимущими</w:t>
      </w:r>
      <w:proofErr w:type="gramEnd"/>
      <w:r>
        <w:rPr>
          <w:sz w:val="24"/>
          <w:szCs w:val="24"/>
          <w:lang w:eastAsia="ar-SA"/>
        </w:rPr>
        <w:t xml:space="preserve"> заявителю необходимо обратиться:</w:t>
      </w:r>
    </w:p>
    <w:p w:rsidR="00DF60BC" w:rsidRDefault="00DF60BC" w:rsidP="00DF60BC">
      <w:pPr>
        <w:widowControl w:val="0"/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к предприятиям – работодателям за справками о заработной плате за полный предыдущий год, справка о выплачиваемых алиментах – (</w:t>
      </w:r>
      <w:proofErr w:type="gramStart"/>
      <w:r>
        <w:rPr>
          <w:sz w:val="24"/>
          <w:szCs w:val="24"/>
          <w:lang w:eastAsia="ar-SA"/>
        </w:rPr>
        <w:t>для</w:t>
      </w:r>
      <w:proofErr w:type="gramEnd"/>
      <w:r>
        <w:rPr>
          <w:sz w:val="24"/>
          <w:szCs w:val="24"/>
          <w:lang w:eastAsia="ar-SA"/>
        </w:rPr>
        <w:t xml:space="preserve"> работающих).</w:t>
      </w:r>
    </w:p>
    <w:p w:rsidR="00DF60BC" w:rsidRDefault="00DF60BC" w:rsidP="00DF60BC">
      <w:pPr>
        <w:widowControl w:val="0"/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 учебные заведения за справками об обучении в данном заведении и о получении (неполучении) стипендии – (для студентов).</w:t>
      </w:r>
    </w:p>
    <w:p w:rsidR="00DF60BC" w:rsidRDefault="00DF60BC" w:rsidP="00DF60BC">
      <w:pPr>
        <w:widowControl w:val="0"/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 садоводческие, огороднические, гаражные товарищества за справками о наличии имущества - (для собственников недвижимости).</w:t>
      </w:r>
    </w:p>
    <w:p w:rsidR="00DF60BC" w:rsidRDefault="00DF60BC" w:rsidP="00DF60BC">
      <w:pPr>
        <w:pStyle w:val="2"/>
        <w:ind w:firstLine="567"/>
        <w:rPr>
          <w:szCs w:val="24"/>
        </w:rPr>
      </w:pPr>
      <w:r>
        <w:rPr>
          <w:szCs w:val="24"/>
        </w:rPr>
        <w:t xml:space="preserve">2.6.4. К заявлению заявителя – физического лица должно прилагаться письменное согласие на обработку его персональных данных. При этом согласие может быть </w:t>
      </w:r>
      <w:proofErr w:type="gramStart"/>
      <w:r>
        <w:rPr>
          <w:szCs w:val="24"/>
        </w:rPr>
        <w:t>получено и представлено</w:t>
      </w:r>
      <w:proofErr w:type="gramEnd"/>
      <w:r>
        <w:rPr>
          <w:szCs w:val="24"/>
        </w:rPr>
        <w:t xml:space="preserve"> как в форме документа на бумажном носителе, так и в форме электронного документа. </w:t>
      </w:r>
    </w:p>
    <w:p w:rsidR="00DF60BC" w:rsidRDefault="00DF60BC" w:rsidP="00DF60BC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2.6.5. </w:t>
      </w:r>
      <w:r>
        <w:rPr>
          <w:sz w:val="24"/>
          <w:szCs w:val="24"/>
        </w:rPr>
        <w:t xml:space="preserve">Заявитель представляет документы для получения муниципальной услуги: </w:t>
      </w:r>
    </w:p>
    <w:p w:rsidR="00DF60BC" w:rsidRDefault="00DF60BC" w:rsidP="00DF60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лично – по месту нахождения   Администрации;</w:t>
      </w:r>
    </w:p>
    <w:p w:rsidR="00DF60BC" w:rsidRDefault="00DF60BC" w:rsidP="00DF60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почтовым отправлением в адрес   Администрации;</w:t>
      </w:r>
    </w:p>
    <w:p w:rsidR="00DF60BC" w:rsidRDefault="00DF60BC" w:rsidP="00DF60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 электронным каналам связи (</w:t>
      </w:r>
      <w:proofErr w:type="gramStart"/>
      <w:r>
        <w:rPr>
          <w:sz w:val="24"/>
          <w:szCs w:val="24"/>
        </w:rPr>
        <w:t>электронная</w:t>
      </w:r>
      <w:proofErr w:type="gramEnd"/>
      <w:r>
        <w:rPr>
          <w:sz w:val="24"/>
          <w:szCs w:val="24"/>
        </w:rPr>
        <w:t xml:space="preserve"> почта   Администрации, Единый портал государственных и муниципальных услуг).</w:t>
      </w:r>
    </w:p>
    <w:p w:rsidR="00DF60BC" w:rsidRDefault="00DF60BC" w:rsidP="00DF60BC">
      <w:pPr>
        <w:ind w:firstLine="567"/>
        <w:jc w:val="both"/>
        <w:rPr>
          <w:sz w:val="24"/>
          <w:szCs w:val="24"/>
        </w:rPr>
      </w:pPr>
    </w:p>
    <w:p w:rsidR="00DF60BC" w:rsidRDefault="00DF60BC" w:rsidP="00DF60BC">
      <w:pPr>
        <w:widowControl w:val="0"/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2.7. П</w:t>
      </w:r>
      <w:r>
        <w:rPr>
          <w:b/>
          <w:color w:val="000000"/>
          <w:sz w:val="24"/>
          <w:szCs w:val="24"/>
        </w:rPr>
        <w:t>еречень документов, необходимых в соответствии с нормативными правовыми актами для предоставления муниципальной услуги,   которые находятся в распоряжении   Администрации  и которые заявитель вправе представить, а также способы их получения заявителем, в том числе</w:t>
      </w:r>
    </w:p>
    <w:p w:rsidR="00DF60BC" w:rsidRDefault="00DF60BC" w:rsidP="00DF60BC">
      <w:pPr>
        <w:widowControl w:val="0"/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электронной форме</w:t>
      </w:r>
    </w:p>
    <w:p w:rsidR="00DF60BC" w:rsidRDefault="00DF60BC" w:rsidP="00DF60BC">
      <w:pPr>
        <w:pStyle w:val="2"/>
        <w:ind w:firstLine="567"/>
        <w:jc w:val="center"/>
        <w:rPr>
          <w:color w:val="auto"/>
        </w:rPr>
      </w:pPr>
    </w:p>
    <w:p w:rsidR="00DF60BC" w:rsidRDefault="00DF60BC" w:rsidP="00DF60BC">
      <w:pPr>
        <w:pStyle w:val="2"/>
        <w:ind w:firstLine="567"/>
      </w:pPr>
      <w:r>
        <w:t xml:space="preserve">2.7.1. </w:t>
      </w:r>
      <w:proofErr w:type="gramStart"/>
      <w:r>
        <w:t>Для предоставления муниципальной услуги не требуется предоставления каких – либо иных документов, кроме указанных в пункте 2.6.1 настоящего Регламента.</w:t>
      </w:r>
      <w:proofErr w:type="gramEnd"/>
    </w:p>
    <w:p w:rsidR="00DF60BC" w:rsidRDefault="00DF60BC" w:rsidP="00DF60BC">
      <w:pPr>
        <w:widowControl w:val="0"/>
        <w:shd w:val="clear" w:color="auto" w:fill="FFFFFF"/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2.7.2. </w:t>
      </w:r>
      <w:r>
        <w:rPr>
          <w:sz w:val="24"/>
          <w:szCs w:val="24"/>
          <w:lang w:eastAsia="ar-SA"/>
        </w:rPr>
        <w:t xml:space="preserve"> Запрещается требовать от заявителя:</w:t>
      </w:r>
    </w:p>
    <w:p w:rsidR="00DF60BC" w:rsidRDefault="00DF60BC" w:rsidP="00DF60BC">
      <w:pPr>
        <w:widowControl w:val="0"/>
        <w:shd w:val="clear" w:color="auto" w:fill="FFFFFF"/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- предоставления документов,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F60BC" w:rsidRDefault="00DF60BC" w:rsidP="00DF60BC">
      <w:pPr>
        <w:widowControl w:val="0"/>
        <w:shd w:val="clear" w:color="auto" w:fill="FFFFFF"/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предоставления документов и информации, которые находятся в распоряжении Администрации,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Удмуртской Республики и муниципальными правовыми актами.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документы, подтверждающие право собственности гражданина и членов его семьи на подлежащее налогообложению недвижимое имущество, земельных участков, транспортных средств, в том числе: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а) документ из </w:t>
      </w:r>
      <w:r>
        <w:rPr>
          <w:spacing w:val="-2"/>
          <w:sz w:val="24"/>
          <w:szCs w:val="24"/>
          <w:lang w:eastAsia="ar-SA"/>
        </w:rPr>
        <w:t xml:space="preserve">Межрайонной Инспекции Федеральной налоговой службы России  по Удмуртской Республике </w:t>
      </w:r>
      <w:r>
        <w:rPr>
          <w:sz w:val="24"/>
          <w:szCs w:val="24"/>
          <w:lang w:eastAsia="ar-SA"/>
        </w:rPr>
        <w:t xml:space="preserve">о подлежащих уплате или уплаченных налогах на недвижимое имущество и транспортные средства. </w:t>
      </w:r>
      <w:proofErr w:type="gramStart"/>
      <w:r>
        <w:rPr>
          <w:sz w:val="24"/>
          <w:szCs w:val="24"/>
          <w:lang w:eastAsia="ar-SA"/>
        </w:rPr>
        <w:t xml:space="preserve">В случае отсутствия у гражданина и членов его семьи недвижимого имущества или транспортных средств, принадлежащих им на праве собственности, по недвижимому имуществу представляется справка из Управления Федеральной службы государственной регистрации, кадастра и картографии по Удмуртской Республике (Управление </w:t>
      </w:r>
      <w:proofErr w:type="spellStart"/>
      <w:r>
        <w:rPr>
          <w:sz w:val="24"/>
          <w:szCs w:val="24"/>
          <w:lang w:eastAsia="ar-SA"/>
        </w:rPr>
        <w:t>Росреестра</w:t>
      </w:r>
      <w:proofErr w:type="spellEnd"/>
      <w:r>
        <w:rPr>
          <w:sz w:val="24"/>
          <w:szCs w:val="24"/>
          <w:lang w:eastAsia="ar-SA"/>
        </w:rPr>
        <w:t xml:space="preserve"> по Удмуртской Республике), по транспортным средствам – из Государственной инспекции безопасности дорожного движения МВД УР;</w:t>
      </w:r>
      <w:proofErr w:type="gramEnd"/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правоустанавливающий документ на жилое помещение (договор социального найма жилого помещения).</w:t>
      </w:r>
    </w:p>
    <w:p w:rsidR="00DF60BC" w:rsidRDefault="00DF60BC" w:rsidP="00DF60BC">
      <w:pPr>
        <w:ind w:firstLine="567"/>
        <w:jc w:val="both"/>
        <w:rPr>
          <w:b/>
        </w:rPr>
      </w:pPr>
    </w:p>
    <w:p w:rsidR="00DF60BC" w:rsidRDefault="00DF60BC" w:rsidP="00DF60BC">
      <w:pPr>
        <w:pStyle w:val="2"/>
        <w:jc w:val="center"/>
        <w:rPr>
          <w:b/>
        </w:rPr>
      </w:pPr>
      <w:r>
        <w:rPr>
          <w:b/>
        </w:rPr>
        <w:t>2.8. Перечень оснований для отказа в приеме документов, необходимых для предоставления муниципальной услуги</w:t>
      </w:r>
    </w:p>
    <w:p w:rsidR="00DF60BC" w:rsidRDefault="00DF60BC" w:rsidP="00DF60BC">
      <w:pPr>
        <w:pStyle w:val="2"/>
        <w:jc w:val="center"/>
        <w:rPr>
          <w:b/>
        </w:rPr>
      </w:pPr>
    </w:p>
    <w:p w:rsidR="00DF60BC" w:rsidRDefault="00DF60BC" w:rsidP="00DF60BC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соответствии с действующим законодательством Российской Федерации, Удмуртской Республики не предусмотрено оснований для отказа в приеме документов, необходимых для предоставления муниципальной услуги.</w:t>
      </w:r>
    </w:p>
    <w:p w:rsidR="00DF60BC" w:rsidRDefault="00DF60BC" w:rsidP="00DF60BC">
      <w:pPr>
        <w:pStyle w:val="2"/>
        <w:ind w:firstLine="567"/>
        <w:jc w:val="center"/>
      </w:pPr>
    </w:p>
    <w:p w:rsidR="00DF60BC" w:rsidRDefault="00DF60BC" w:rsidP="00DF60BC">
      <w:pPr>
        <w:pStyle w:val="2"/>
        <w:jc w:val="center"/>
        <w:rPr>
          <w:b/>
          <w:color w:val="auto"/>
        </w:rPr>
      </w:pPr>
      <w:r>
        <w:rPr>
          <w:b/>
          <w:color w:val="auto"/>
        </w:rPr>
        <w:t xml:space="preserve">2.9. Перечень оснований для приостановления или отказа в предоставлении муниципальной услуги </w:t>
      </w:r>
    </w:p>
    <w:p w:rsidR="00DF60BC" w:rsidRDefault="00DF60BC" w:rsidP="00DF60BC">
      <w:pPr>
        <w:pStyle w:val="2"/>
        <w:jc w:val="center"/>
        <w:rPr>
          <w:color w:val="auto"/>
        </w:rPr>
      </w:pPr>
    </w:p>
    <w:p w:rsidR="00DF60BC" w:rsidRDefault="00DF60BC" w:rsidP="00DF60BC">
      <w:pPr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2.9.1.</w:t>
      </w:r>
      <w:r>
        <w:rPr>
          <w:sz w:val="24"/>
          <w:szCs w:val="24"/>
          <w:lang w:eastAsia="ar-SA"/>
        </w:rPr>
        <w:t>К основанию для приостановления предоставления муниципальной услуги относится письменное заявление заявителя или членов его семьи с указанием причин и срока приостановления.</w:t>
      </w:r>
    </w:p>
    <w:p w:rsidR="00DF60BC" w:rsidRDefault="00DF60BC" w:rsidP="00DF60BC">
      <w:pPr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2.9.2. </w:t>
      </w:r>
      <w:r>
        <w:rPr>
          <w:sz w:val="24"/>
          <w:szCs w:val="24"/>
          <w:lang w:eastAsia="ar-SA"/>
        </w:rPr>
        <w:t>К перечню оснований для отказа в предоставлении муниципальной услуги относятся:</w:t>
      </w:r>
    </w:p>
    <w:p w:rsidR="00DF60BC" w:rsidRDefault="00DF60BC" w:rsidP="00DF60BC">
      <w:pPr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обращение неправомочного лица;</w:t>
      </w:r>
    </w:p>
    <w:p w:rsidR="00DF60BC" w:rsidRDefault="00DF60BC" w:rsidP="00DF60BC">
      <w:pPr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непредставление или неполное предоставление документов, указанных в пункте 2.6.1 настоящего регламента;</w:t>
      </w:r>
    </w:p>
    <w:p w:rsidR="00DF60BC" w:rsidRDefault="00DF60BC" w:rsidP="00DF60BC">
      <w:pPr>
        <w:ind w:firstLine="567"/>
        <w:jc w:val="both"/>
        <w:rPr>
          <w:sz w:val="24"/>
        </w:rPr>
      </w:pPr>
      <w:r>
        <w:rPr>
          <w:sz w:val="24"/>
        </w:rPr>
        <w:t xml:space="preserve">- в заявлении не </w:t>
      </w:r>
      <w:proofErr w:type="gramStart"/>
      <w:r>
        <w:rPr>
          <w:sz w:val="24"/>
        </w:rPr>
        <w:t>указаны</w:t>
      </w:r>
      <w:proofErr w:type="gramEnd"/>
      <w:r>
        <w:rPr>
          <w:sz w:val="24"/>
        </w:rPr>
        <w:t xml:space="preserve"> (не поддаются прочтению) фамилия гражданина, направившего заявление, и почтовый адрес, по которому должен быть направлен ответ заявителю. Отказ в предоставлении муниципальной услуги в связи с тем, что в заявлении не указан (не поддается прочтению) почтовый адрес, по которому должен быть направлен ответ, возможен только в случае, если в заявлении отсутствует просьба о направлении заявителю результата муниципальной услуги на электронный адрес, указанный в заявлении;</w:t>
      </w:r>
    </w:p>
    <w:p w:rsidR="00DF60BC" w:rsidRDefault="00DF60BC" w:rsidP="00DF60BC">
      <w:pPr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 недостоверность представленных сведений;</w:t>
      </w:r>
    </w:p>
    <w:p w:rsidR="00DF60BC" w:rsidRDefault="00DF60BC" w:rsidP="00DF60BC">
      <w:pPr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размер дохода, приходящегося на каждого члена семьи, превышает установленное в муниципальном образовании пороговое значение;</w:t>
      </w:r>
    </w:p>
    <w:p w:rsidR="00DF60BC" w:rsidRDefault="00DF60BC" w:rsidP="00DF60BC">
      <w:pPr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- стоимость имущества, находящегося в собственности гражданина и членов его семьи, подлежащего налогообложению, превышает пороговое значение;</w:t>
      </w:r>
    </w:p>
    <w:p w:rsidR="00DF60BC" w:rsidRDefault="00DF60BC" w:rsidP="00DF60BC">
      <w:pPr>
        <w:suppressAutoHyphens/>
        <w:ind w:left="720" w:hanging="18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текст письменного обращения не поддается прочтению;</w:t>
      </w:r>
    </w:p>
    <w:p w:rsidR="00DF60BC" w:rsidRDefault="00DF60BC" w:rsidP="00DF60BC">
      <w:pPr>
        <w:suppressAutoHyphens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при указании в заявлении нецензурных либо оскорбительных выражений, угрозы жизни, здоровью и имуществу должностных лиц, а также членов их семей;</w:t>
      </w:r>
    </w:p>
    <w:p w:rsidR="00DF60BC" w:rsidRDefault="00DF60BC" w:rsidP="00DF60BC">
      <w:pPr>
        <w:ind w:firstLine="567"/>
        <w:jc w:val="both"/>
        <w:rPr>
          <w:sz w:val="24"/>
        </w:rPr>
      </w:pPr>
      <w:r>
        <w:rPr>
          <w:sz w:val="24"/>
        </w:rPr>
        <w:t>- заявитель подал заявление об отказе от предоставления муниципальной услуги;</w:t>
      </w:r>
    </w:p>
    <w:p w:rsidR="00DF60BC" w:rsidRDefault="00DF60BC" w:rsidP="00DF60BC">
      <w:pPr>
        <w:ind w:firstLine="567"/>
        <w:jc w:val="both"/>
        <w:rPr>
          <w:sz w:val="24"/>
        </w:rPr>
      </w:pPr>
      <w:r>
        <w:rPr>
          <w:sz w:val="24"/>
        </w:rPr>
        <w:t>- в заявлении содержится вопрос, на который заявителю многократно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обстоятельства.</w:t>
      </w:r>
    </w:p>
    <w:p w:rsidR="00DF60BC" w:rsidRDefault="00DF60BC" w:rsidP="00DF60BC">
      <w:pPr>
        <w:tabs>
          <w:tab w:val="left" w:pos="0"/>
        </w:tabs>
        <w:adjustRightInd w:val="0"/>
        <w:ind w:firstLine="540"/>
        <w:jc w:val="both"/>
        <w:rPr>
          <w:b/>
        </w:rPr>
      </w:pPr>
    </w:p>
    <w:p w:rsidR="00DF60BC" w:rsidRDefault="00DF60BC" w:rsidP="00DF60BC">
      <w:pPr>
        <w:pStyle w:val="2"/>
        <w:jc w:val="center"/>
        <w:rPr>
          <w:b/>
        </w:rPr>
      </w:pPr>
      <w:r>
        <w:rPr>
          <w:b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DF60BC" w:rsidRDefault="00DF60BC" w:rsidP="00DF60BC">
      <w:pPr>
        <w:pStyle w:val="2"/>
        <w:ind w:firstLine="567"/>
        <w:rPr>
          <w:color w:val="auto"/>
        </w:rPr>
      </w:pPr>
    </w:p>
    <w:p w:rsidR="00DF60BC" w:rsidRDefault="00DF60BC" w:rsidP="00DF60BC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предоставления муниципальной услуги необходимо оказание следующих услуг:</w:t>
      </w:r>
    </w:p>
    <w:p w:rsidR="00DF60BC" w:rsidRDefault="00DF60BC" w:rsidP="00DF60BC">
      <w:pPr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предоставление сведений о доходах, выдача справки с места работы о заработной плате, копии трудовой книжки, копии трудового договора;</w:t>
      </w:r>
    </w:p>
    <w:p w:rsidR="00DF60BC" w:rsidRDefault="00DF60BC" w:rsidP="00DF60BC">
      <w:pPr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выдача копий поквартирных карточек, копий ордера, выписки из домовой книги, справки о зарегистрированных гражданах (нанимателях) по месту жительства и месту пребывания, выписки из финансового лицевого счета, подготовка документов, подтверждающих соответствие построенного, объекта капитального строительства техническим условиям;</w:t>
      </w:r>
    </w:p>
    <w:p w:rsidR="00DF60BC" w:rsidRDefault="00DF60BC" w:rsidP="00DF60BC">
      <w:pPr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технический учет и техническая инвентаризация объектов капитального строительства;</w:t>
      </w:r>
    </w:p>
    <w:p w:rsidR="00DF60BC" w:rsidRDefault="00DF60BC" w:rsidP="00DF60BC">
      <w:pPr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выдача справки о праве приватизации, сведений о наличии или отсутствии прав на жилые помещения до 12.03.1999г.;</w:t>
      </w:r>
    </w:p>
    <w:p w:rsidR="00DF60BC" w:rsidRDefault="00DF60BC" w:rsidP="00DF60BC">
      <w:pPr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недвижимого имущества, земельных участков, транспортных средств. 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услуга оказывается бесплатно.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F60BC" w:rsidRDefault="00DF60BC" w:rsidP="00DF60BC">
      <w:pPr>
        <w:widowControl w:val="0"/>
        <w:shd w:val="clear" w:color="auto" w:fill="FFFFFF"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 xml:space="preserve">Основанием для взимания платы предоставления сведений в Управлении Федеральной службы государственной регистрации, кадастра и картографии по Удмуртской Республике (Управлении </w:t>
      </w:r>
      <w:proofErr w:type="spellStart"/>
      <w:r>
        <w:rPr>
          <w:sz w:val="24"/>
          <w:szCs w:val="24"/>
          <w:lang w:eastAsia="ar-SA"/>
        </w:rPr>
        <w:t>Росреестра</w:t>
      </w:r>
      <w:proofErr w:type="spellEnd"/>
      <w:r>
        <w:rPr>
          <w:sz w:val="24"/>
          <w:szCs w:val="24"/>
          <w:lang w:eastAsia="ar-SA"/>
        </w:rPr>
        <w:t xml:space="preserve"> по Удмуртской Республике) является Приказ Минэкономразвития России от 22.09.2011 № 503, которым внесены изменения в приказ Минэкономразвития России от 30.07.2010 № 343 «О порядке взимания и возврата платы за предоставление сведений, внесенных в государственный кадастр недвижимости, и размерах такой платы».</w:t>
      </w:r>
      <w:proofErr w:type="gramEnd"/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2.13. Максимальный срок ожидания в очереди при подаче запроса о предоставлении муниципальной услуги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F60BC" w:rsidRDefault="00DF60BC" w:rsidP="00DF60BC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Время консультирования и ожидания в очереди заявителей при подаче (получении) документов для получения муниципальной услуги не должно превышать 15 минут.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2.14. Срок регистрации запроса заявителя о предоставлении муниципальной услуги, в том числе в электронной форме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F60BC" w:rsidRDefault="00DF60BC" w:rsidP="00DF60B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Регистрации запроса заявителя о предоставлении муниципальной                   услуги осуществляется  специалистом   Администрации в течение 15 минут с момента обращения заявителя (при личном обращении); одного дня со дня поступления письменной корреспонденции (почтой), одного дня со дня поступления запроса по электронным каналам связи.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2.15. </w:t>
      </w:r>
      <w:proofErr w:type="gramStart"/>
      <w:r>
        <w:rPr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F60BC" w:rsidRDefault="00DF60BC" w:rsidP="00DF60BC">
      <w:pPr>
        <w:ind w:left="-360"/>
        <w:jc w:val="both"/>
        <w:rPr>
          <w:sz w:val="24"/>
          <w:szCs w:val="24"/>
        </w:rPr>
      </w:pP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2.15.1.Помещения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- вычислительным</w:t>
      </w:r>
      <w:proofErr w:type="gramEnd"/>
      <w:r>
        <w:rPr>
          <w:sz w:val="24"/>
          <w:szCs w:val="24"/>
        </w:rPr>
        <w:t xml:space="preserve"> машинам и организации работы. СанПиН 2.2.2/2.4.1340- 03».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2.15.2. Помещения Администрации  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2.15.3.</w:t>
      </w:r>
      <w:r>
        <w:rPr>
          <w:sz w:val="24"/>
          <w:szCs w:val="24"/>
        </w:rPr>
        <w:tab/>
        <w:t>На территории, прилегающей к месторасположению Администрации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должны быть оборудованы бесплатные места для парковки не менее пяти автотранспортных средств, в том числе не менее двух - для транспортных средств инвалидов.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2.15.4.</w:t>
      </w:r>
      <w:r>
        <w:rPr>
          <w:sz w:val="24"/>
          <w:szCs w:val="24"/>
        </w:rPr>
        <w:tab/>
        <w:t>Вход в здание Администрации   и выход из него должны быть оборудованы информационной табличкой (вывеской), содержащей наименование Администрации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2.15.5.</w:t>
      </w:r>
      <w:r>
        <w:rPr>
          <w:sz w:val="24"/>
          <w:szCs w:val="24"/>
        </w:rPr>
        <w:tab/>
        <w:t>Для удобства граждан помещения для непосредственного взаимодействия должностных лиц Администрации   и граждан должны размещаться на нижних этажах здания.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2.15.6.</w:t>
      </w:r>
      <w:r>
        <w:rPr>
          <w:sz w:val="24"/>
          <w:szCs w:val="24"/>
        </w:rPr>
        <w:tab/>
        <w:t>Приём граждан в Администрации  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государственной услуги, места приёма граждан.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2.15.7.</w:t>
      </w:r>
      <w:r>
        <w:rPr>
          <w:sz w:val="24"/>
          <w:szCs w:val="24"/>
        </w:rPr>
        <w:tab/>
        <w:t>Места для ожидания должны соответствовать комфортным условиям для граждан, в том числе инвалидов, использующих кресл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коляски, и оптимальным условиям работы должностных лиц Администрации  .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  .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2.15.8.</w:t>
      </w:r>
      <w:r>
        <w:rPr>
          <w:sz w:val="24"/>
          <w:szCs w:val="24"/>
        </w:rPr>
        <w:tab/>
        <w:t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- визуальной, текстовой информацией,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- стульями, столами (стойками), бланками заявлений и письменными принадлежностями.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2.15.9.</w:t>
      </w:r>
      <w:r>
        <w:rPr>
          <w:sz w:val="24"/>
          <w:szCs w:val="24"/>
        </w:rPr>
        <w:tab/>
        <w:t xml:space="preserve">Информационные стенды должны быть максимально заметны, хорошо </w:t>
      </w:r>
      <w:proofErr w:type="gramStart"/>
      <w:r>
        <w:rPr>
          <w:sz w:val="24"/>
          <w:szCs w:val="24"/>
        </w:rPr>
        <w:t>просматриваемы и функциональны</w:t>
      </w:r>
      <w:proofErr w:type="gramEnd"/>
      <w:r>
        <w:rPr>
          <w:sz w:val="24"/>
          <w:szCs w:val="24"/>
        </w:rPr>
        <w:t>. Они должны оборудоваться карманами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 в которых размещаются информационные листки, образцы заполнения форм бланков, типовые формы документов.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2.15.10.</w:t>
      </w:r>
      <w:r>
        <w:rPr>
          <w:sz w:val="24"/>
          <w:szCs w:val="24"/>
        </w:rPr>
        <w:tab/>
        <w:t>Информационные стенды, а также столы (стойки) для оформления документов должны быть размещены в местах, обеспечивающих беспрепятственный доступ к ним граждан, в том числе инвалидов, использующих кресла-коляски.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2.15.11.</w:t>
      </w:r>
      <w:r>
        <w:rPr>
          <w:sz w:val="24"/>
          <w:szCs w:val="24"/>
        </w:rPr>
        <w:tab/>
        <w:t>Кабинеты для приёма граждан должны быть оборудованы информационными табличками с указанием   фамилии, имени и отчества (при наличии) должностного лица, дней и часов приёма, времени перерыва на обед, технического перерыва.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2.15.12.</w:t>
      </w:r>
      <w:r>
        <w:rPr>
          <w:sz w:val="24"/>
          <w:szCs w:val="24"/>
        </w:rPr>
        <w:tab/>
        <w:t>Места для приёма граждан должны быть оборудованы стульями и столами для возможности оформления документов.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2.15.13.</w:t>
      </w:r>
      <w:r>
        <w:rPr>
          <w:sz w:val="24"/>
          <w:szCs w:val="24"/>
        </w:rPr>
        <w:tab/>
        <w:t>В целях соблюдения прав инвалидов на беспрепятственный доступ к объектам социальной инфраструктуры Администрация  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Администрации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- 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2.15.14.</w:t>
      </w:r>
      <w:r>
        <w:rPr>
          <w:sz w:val="24"/>
          <w:szCs w:val="24"/>
        </w:rPr>
        <w:tab/>
        <w:t>Приём граждан ведётся специалистом Администрации   в порядке общей очереди, либо по предварительной записи.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70.</w:t>
      </w:r>
      <w:r>
        <w:rPr>
          <w:sz w:val="24"/>
          <w:szCs w:val="24"/>
        </w:rPr>
        <w:tab/>
        <w:t>Специалист Администрации   обеспечивается личной нагрудной карточкой (</w:t>
      </w:r>
      <w:proofErr w:type="spellStart"/>
      <w:r>
        <w:rPr>
          <w:sz w:val="24"/>
          <w:szCs w:val="24"/>
        </w:rPr>
        <w:t>бейджем</w:t>
      </w:r>
      <w:proofErr w:type="spellEnd"/>
      <w:r>
        <w:rPr>
          <w:sz w:val="24"/>
          <w:szCs w:val="24"/>
        </w:rPr>
        <w:t>) с указанием фамилии, имени, отчества (при наличии) и должности.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2.15.15.</w:t>
      </w:r>
      <w:r>
        <w:rPr>
          <w:sz w:val="24"/>
          <w:szCs w:val="24"/>
        </w:rPr>
        <w:tab/>
        <w:t>Специалисты Администрации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2.15.16.</w:t>
      </w:r>
      <w:r>
        <w:rPr>
          <w:sz w:val="24"/>
          <w:szCs w:val="24"/>
        </w:rPr>
        <w:tab/>
        <w:t>Рабочие места специалиста Администрации   оборудуются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2.15.17.</w:t>
      </w:r>
      <w:r>
        <w:rPr>
          <w:sz w:val="24"/>
          <w:szCs w:val="24"/>
        </w:rPr>
        <w:tab/>
        <w:t>При организации рабочих мест должностных лиц Администрации   и мест по приёму граждан в Администрации  предусматривается возможность свободного входа и выхода из помещения.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2.15.18.</w:t>
      </w:r>
      <w:r>
        <w:rPr>
          <w:sz w:val="24"/>
          <w:szCs w:val="24"/>
        </w:rPr>
        <w:tab/>
        <w:t>Гражданам предоставляется возможность осуществить предварительную запись на приём по телефону (34147) 7</w:t>
      </w:r>
      <w:r w:rsidR="004928A1">
        <w:rPr>
          <w:sz w:val="24"/>
          <w:szCs w:val="24"/>
        </w:rPr>
        <w:t>0517</w:t>
      </w:r>
      <w:r>
        <w:rPr>
          <w:sz w:val="24"/>
          <w:szCs w:val="24"/>
        </w:rPr>
        <w:t>.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При предварительной записи гражданин сообщает специалисту Администрации  желаемое время приёма.</w:t>
      </w:r>
    </w:p>
    <w:p w:rsidR="00DF60BC" w:rsidRDefault="00DF60BC" w:rsidP="00DF60B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При определении времени приёма по телефону специалист Администрации   назначает время на основании графика уже запланированного времени приёма граждан и времени, удобного гражданину.</w:t>
      </w:r>
    </w:p>
    <w:p w:rsidR="00DF60BC" w:rsidRDefault="00DF60BC" w:rsidP="00DF60BC">
      <w:pPr>
        <w:ind w:left="-360"/>
        <w:jc w:val="both"/>
      </w:pPr>
    </w:p>
    <w:p w:rsidR="00DF60BC" w:rsidRDefault="00DF60BC" w:rsidP="00DF60BC">
      <w:pPr>
        <w:pStyle w:val="2"/>
        <w:ind w:firstLine="567"/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2.16.Показатели доступности и качества муниципальной услуги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2.16.1. Показателями доступности и качества муниципальной услуги являются: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подачи и получения документов в МФЦ;</w:t>
      </w:r>
    </w:p>
    <w:p w:rsidR="00DF60BC" w:rsidRDefault="00DF60BC" w:rsidP="00DF60B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подачи документов в электронной форме;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объективное, всестороннее и своевременное рассмотрение документов, представленных заявителями;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достоверность информации о ходе предоставления муниципальной услуги;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удобство и доступность получения заявителем информации о порядке и ходе предоставления муниципальной услуги;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досудебное (внесудебное) рассмотрение жалоб в процессе получения муниципальной услуги.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2.16.2. При предоставлении муниципальной услуги непосредственного взаимодействия заявителя и должностных лиц (сотрудников) Администрации не требуется, за исключением случаев, когда заявителю лично или по телефону предоставляется устная информация о ходе предоставления муниципальной услуги.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Общая продолжительность взаимодействия заявителя с должностным лицом (сотрудником) Администрации при предоставлении муниципальной услуги не должна превышать 30 минут.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2.16.3. 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услуги</w:t>
      </w:r>
      <w:r w:rsidR="004928A1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 либо устно по телефону или на личном приеме.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2.17. Иные требования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</w:p>
    <w:p w:rsidR="00DF60BC" w:rsidRDefault="00DF60BC" w:rsidP="00DF60BC">
      <w:pPr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2.17.1. Прием от заявителя документов, предусмотренных пунктом 2.6.1. настоящего Регламента, выдача результатов предоставления муниципальной услуги, консультирование, информирование граждан по вопросам предоставления муниципальной услуги, а также о ходе предоставления муниципальной услуги в случаях, предусмотренных настоящим Регламентом, осуществляется Администрацией.</w:t>
      </w:r>
    </w:p>
    <w:p w:rsidR="00DF60BC" w:rsidRDefault="00DF60BC" w:rsidP="00DF60BC">
      <w:pPr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2.17.2. Заявитель вправе подать документы, необходимые для предоставления муниципальной услуги, по месту нахождения Администрации. </w:t>
      </w:r>
    </w:p>
    <w:p w:rsidR="00DF60BC" w:rsidRDefault="00DF60BC" w:rsidP="00DF60BC">
      <w:pPr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2.17.3. Администрация осуществляет предоставление муниципальной услуги, информирование граждан о ходе предоставления муниципальной услуги в случаях, предусмотренных настоящим Регламентом.</w:t>
      </w:r>
    </w:p>
    <w:p w:rsidR="00DF60BC" w:rsidRDefault="00DF60BC" w:rsidP="00DF60BC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2.17.4. Муниципальная услуга может предоставляться в электронной форме с использованием  информационно – телекоммуникационных технологий, включая использование  Единого и Регионального порталов предоставления государственных и муниципальных услуг.  </w:t>
      </w:r>
    </w:p>
    <w:p w:rsidR="00DF60BC" w:rsidRDefault="00DF60BC" w:rsidP="00DF60BC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услуги в электронной форме для заявителей обеспечены следующие возможности:</w:t>
      </w:r>
    </w:p>
    <w:p w:rsidR="00DF60BC" w:rsidRDefault="00DF60BC" w:rsidP="00DF60BC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доступ к сведениям об услуге;</w:t>
      </w:r>
    </w:p>
    <w:p w:rsidR="00DF60BC" w:rsidRDefault="00DF60BC" w:rsidP="00DF60BC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доступность для копирования и заполнения в электронной форме  запроса и иных документов, необходимых для получения услуги;</w:t>
      </w:r>
    </w:p>
    <w:p w:rsidR="00DF60BC" w:rsidRDefault="00DF60BC" w:rsidP="00DF60BC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подачи с использованием информационно – телекоммуникационных  технологий запроса о предоставлении услуги и иных документов, необходимых для получения услуги.</w:t>
      </w:r>
    </w:p>
    <w:p w:rsidR="00DF60BC" w:rsidRDefault="00DF60BC" w:rsidP="00DF60BC">
      <w:pPr>
        <w:pStyle w:val="2"/>
        <w:ind w:firstLine="567"/>
        <w:rPr>
          <w:b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DF60BC" w:rsidRDefault="00DF60BC" w:rsidP="00DF60BC">
      <w:pPr>
        <w:tabs>
          <w:tab w:val="center" w:pos="4806"/>
          <w:tab w:val="left" w:pos="6461"/>
        </w:tabs>
        <w:autoSpaceDE w:val="0"/>
        <w:autoSpaceDN w:val="0"/>
        <w:adjustRightInd w:val="0"/>
        <w:ind w:firstLine="540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в электронной форме</w:t>
      </w:r>
    </w:p>
    <w:p w:rsidR="00DF60BC" w:rsidRDefault="00DF60BC" w:rsidP="00DF60BC">
      <w:pPr>
        <w:tabs>
          <w:tab w:val="center" w:pos="4806"/>
          <w:tab w:val="left" w:pos="6461"/>
        </w:tabs>
        <w:autoSpaceDE w:val="0"/>
        <w:autoSpaceDN w:val="0"/>
        <w:adjustRightInd w:val="0"/>
        <w:ind w:firstLine="540"/>
        <w:outlineLvl w:val="2"/>
        <w:rPr>
          <w:b/>
          <w:sz w:val="24"/>
          <w:szCs w:val="24"/>
        </w:rPr>
      </w:pPr>
    </w:p>
    <w:p w:rsidR="00DF60BC" w:rsidRDefault="00DF60BC" w:rsidP="00DF60B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 Порядок осуществления административных процедур в электронной форме</w:t>
      </w:r>
    </w:p>
    <w:p w:rsidR="00DF60BC" w:rsidRDefault="00DF60BC" w:rsidP="00DF60BC">
      <w:pPr>
        <w:widowControl w:val="0"/>
        <w:jc w:val="center"/>
        <w:rPr>
          <w:b/>
          <w:sz w:val="24"/>
          <w:szCs w:val="24"/>
        </w:rPr>
      </w:pPr>
    </w:p>
    <w:p w:rsidR="00DF60BC" w:rsidRDefault="00DF60BC" w:rsidP="00DF60BC">
      <w:pPr>
        <w:numPr>
          <w:ilvl w:val="2"/>
          <w:numId w:val="1"/>
        </w:numPr>
        <w:suppressAutoHyphens/>
        <w:ind w:left="0"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Муниципальная услуга по принятию решения о признании (непризнанию) граждан </w:t>
      </w:r>
      <w:proofErr w:type="gramStart"/>
      <w:r>
        <w:rPr>
          <w:sz w:val="24"/>
          <w:szCs w:val="24"/>
          <w:lang w:eastAsia="ar-SA"/>
        </w:rPr>
        <w:t>малоимущими</w:t>
      </w:r>
      <w:proofErr w:type="gramEnd"/>
      <w:r>
        <w:rPr>
          <w:sz w:val="24"/>
          <w:szCs w:val="24"/>
          <w:lang w:eastAsia="ar-SA"/>
        </w:rPr>
        <w:t xml:space="preserve"> для принятия их на учет в качестве нуждающихся в жилых помещениях в электронной форме не предоставляется.</w:t>
      </w:r>
    </w:p>
    <w:p w:rsidR="00DF60BC" w:rsidRDefault="00DF60BC" w:rsidP="00DF60BC">
      <w:pPr>
        <w:numPr>
          <w:ilvl w:val="1"/>
          <w:numId w:val="2"/>
        </w:numPr>
        <w:tabs>
          <w:tab w:val="num" w:pos="0"/>
        </w:tabs>
        <w:jc w:val="center"/>
        <w:rPr>
          <w:b/>
          <w:sz w:val="24"/>
          <w:szCs w:val="24"/>
        </w:rPr>
      </w:pPr>
    </w:p>
    <w:p w:rsidR="00DF60BC" w:rsidRDefault="00DF60BC" w:rsidP="00DF60BC">
      <w:pPr>
        <w:numPr>
          <w:ilvl w:val="1"/>
          <w:numId w:val="2"/>
        </w:numPr>
        <w:tabs>
          <w:tab w:val="num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3.2. Перечень административных процедур</w:t>
      </w:r>
    </w:p>
    <w:p w:rsidR="00DF60BC" w:rsidRDefault="00DF60BC" w:rsidP="00DF60BC">
      <w:pPr>
        <w:widowControl w:val="0"/>
        <w:ind w:firstLine="540"/>
        <w:jc w:val="both"/>
        <w:rPr>
          <w:b/>
        </w:rPr>
      </w:pPr>
    </w:p>
    <w:p w:rsidR="00DF60BC" w:rsidRDefault="00DF60BC" w:rsidP="00DF60BC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3.2.1. </w:t>
      </w:r>
      <w:r>
        <w:rPr>
          <w:bCs/>
          <w:sz w:val="24"/>
          <w:szCs w:val="24"/>
          <w:lang w:eastAsia="ar-SA"/>
        </w:rPr>
        <w:t>Предоставление муниципальной услуги осуществляется в течение 30 дней со дня регистрации письменного обращения заявителя с заявлением и представлением полного пакета документов, в</w:t>
      </w:r>
      <w:r>
        <w:rPr>
          <w:sz w:val="24"/>
          <w:szCs w:val="24"/>
          <w:lang w:eastAsia="ar-SA"/>
        </w:rPr>
        <w:t xml:space="preserve"> том числе включает в себя следующие административные процедуры:</w:t>
      </w:r>
    </w:p>
    <w:p w:rsidR="00DF60BC" w:rsidRDefault="00DF60BC" w:rsidP="00DF60BC">
      <w:pPr>
        <w:tabs>
          <w:tab w:val="left" w:pos="9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-  прием и регистрация заявления о предоставлении муниципальной услуги с приложенным пакетом документов;</w:t>
      </w:r>
    </w:p>
    <w:p w:rsidR="00DF60BC" w:rsidRDefault="00DF60BC" w:rsidP="00DF60BC">
      <w:pPr>
        <w:tabs>
          <w:tab w:val="left" w:pos="9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-     направление межведомственных запросов;</w:t>
      </w:r>
    </w:p>
    <w:p w:rsidR="00DF60BC" w:rsidRDefault="00DF60BC" w:rsidP="00DF60BC">
      <w:pPr>
        <w:tabs>
          <w:tab w:val="left" w:pos="9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-  проверка сведений, предоставленных заявителем, расчет размера доходов и стоимости имущества, приходящегося на каждого члена семьи;</w:t>
      </w:r>
    </w:p>
    <w:p w:rsidR="00DF60BC" w:rsidRDefault="00DF60BC" w:rsidP="00DF60BC">
      <w:pPr>
        <w:tabs>
          <w:tab w:val="left" w:pos="900"/>
        </w:tabs>
        <w:suppressAutoHyphens/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-    принятие решения и подготовка постановления по принятому решению;</w:t>
      </w:r>
    </w:p>
    <w:p w:rsidR="00DF60BC" w:rsidRDefault="00DF60BC" w:rsidP="00DF60BC">
      <w:pPr>
        <w:tabs>
          <w:tab w:val="left" w:pos="900"/>
        </w:tabs>
        <w:suppressAutoHyphens/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-    принятие постановления Администрации;</w:t>
      </w:r>
    </w:p>
    <w:p w:rsidR="00DF60BC" w:rsidRDefault="00DF60BC" w:rsidP="00DF60BC">
      <w:pPr>
        <w:tabs>
          <w:tab w:val="left" w:pos="900"/>
        </w:tabs>
        <w:suppressAutoHyphens/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-    направление заявителю уведомления о принятом решении.</w:t>
      </w:r>
    </w:p>
    <w:p w:rsidR="00DF60BC" w:rsidRDefault="00DF60BC" w:rsidP="00DF60BC">
      <w:pPr>
        <w:tabs>
          <w:tab w:val="left" w:pos="54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3.3.2. Блок-схема последовательности административных процедур по предоставлению муниципальной услуги приведена в приложении № 3 к настоящему Регламенту.</w:t>
      </w:r>
    </w:p>
    <w:p w:rsidR="00DF60BC" w:rsidRDefault="00DF60BC" w:rsidP="00DF60BC">
      <w:pPr>
        <w:adjustRightInd w:val="0"/>
        <w:ind w:firstLine="540"/>
        <w:jc w:val="both"/>
        <w:outlineLvl w:val="2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lang w:eastAsia="ar-SA"/>
        </w:rPr>
        <w:t>Прием и регистрация заявления о предоставлении муниципальной услуги с приложенным пакетом документов.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DF60BC" w:rsidRDefault="00DF60BC" w:rsidP="00DF60BC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3.3.1. Основанием для начала административной процедуры является</w:t>
      </w:r>
      <w:r>
        <w:rPr>
          <w:sz w:val="24"/>
          <w:szCs w:val="24"/>
          <w:lang w:eastAsia="ar-SA"/>
        </w:rPr>
        <w:t xml:space="preserve">  поступление и регистрация заявления о предоставлении муниципальной услуги и документов, указанных в пункте 2.6. настоящего Регламента, необходимых для предоставления муниципальной услуги.</w:t>
      </w:r>
    </w:p>
    <w:p w:rsidR="00DF60BC" w:rsidRDefault="00DF60BC" w:rsidP="00DF60BC">
      <w:pPr>
        <w:widowControl w:val="0"/>
        <w:suppressAutoHyphens/>
        <w:ind w:firstLine="709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Одновременно с предоставлением заявления и документов заявитель дает письменное согласие на проверку сведений, содержащихся в заявлении.</w:t>
      </w:r>
    </w:p>
    <w:p w:rsidR="00DF60BC" w:rsidRDefault="00DF60BC" w:rsidP="00DF60BC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Прием заявления и документов, необходимых для предоставления муниципальной услуги,     в течение 1 дня с момента обращения заявителя.</w:t>
      </w:r>
    </w:p>
    <w:p w:rsidR="00DF60BC" w:rsidRDefault="00DF60BC" w:rsidP="00DF60BC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Специалист МФЦ устанавливает личность заявителя или полномочия представителя заявителя (в случае предоставления документов уполномоченным лицом),  проверяет правильность заполнения заявления, оценивает наличие полного пакета документов в соответствии с пунктом 2.6. настоящего регламента, а также удостоверяется в соответствии представленных документов требованиям законодательства и настоящего Регламента. </w:t>
      </w:r>
    </w:p>
    <w:p w:rsidR="00DF60BC" w:rsidRDefault="00DF60BC" w:rsidP="00DF60BC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3.3.2. В случае подачи документов в Администрацию, специалист Администрации </w:t>
      </w:r>
      <w:proofErr w:type="gramStart"/>
      <w:r>
        <w:rPr>
          <w:sz w:val="24"/>
          <w:szCs w:val="24"/>
          <w:lang w:eastAsia="ar-SA"/>
        </w:rPr>
        <w:t>регистрирует заявление  и проверяет</w:t>
      </w:r>
      <w:proofErr w:type="gramEnd"/>
      <w:r>
        <w:rPr>
          <w:sz w:val="24"/>
          <w:szCs w:val="24"/>
          <w:lang w:eastAsia="ar-SA"/>
        </w:rPr>
        <w:t xml:space="preserve"> правильность заполнения заявления и оценки  наличия полного пакета документов в соответствии с пунктом 2.6.  настоящего регламента.  </w:t>
      </w:r>
    </w:p>
    <w:p w:rsidR="00DF60BC" w:rsidRDefault="00DF60BC" w:rsidP="00DF60BC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случае если выявлены недостатки документов, которые возможно устранить на месте, специалист Администрации оказывает содействие заявителю в устранении данных недостатков. </w:t>
      </w:r>
      <w:proofErr w:type="gramStart"/>
      <w:r>
        <w:rPr>
          <w:sz w:val="24"/>
          <w:szCs w:val="24"/>
          <w:lang w:eastAsia="ar-SA"/>
        </w:rPr>
        <w:t xml:space="preserve">В случае если выявленные недостатки документов, невозможно устранить на месте, специалист Администрации  информирует заявителя о предстоящем в связи с этим отказе в предоставлении муниципальной услуги и предлагает представить недостающие документы и (или) устранить недостатки по оформлению документов в течение 1 дня с момента регистрации заявления, либо предлагает заявителю обратиться за предоставлением муниципальной услуги после устранения недостатков. </w:t>
      </w:r>
      <w:proofErr w:type="gramEnd"/>
    </w:p>
    <w:p w:rsidR="00DF60BC" w:rsidRDefault="00DF60BC" w:rsidP="00DF60BC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3.3.3. В случае если заявитель, несмотря на предстоящий отказ в предоставлении муниципальной услуги по основаниям, указанным в п. 3.3.2., настаивает на приеме поданных им документов, специалист Администрации, осуществляет прием и регистрацию поданных заявителем документов.   В случае</w:t>
      </w:r>
      <w:proofErr w:type="gramStart"/>
      <w:r>
        <w:rPr>
          <w:sz w:val="24"/>
          <w:szCs w:val="24"/>
          <w:lang w:eastAsia="ar-SA"/>
        </w:rPr>
        <w:t>,</w:t>
      </w:r>
      <w:proofErr w:type="gramEnd"/>
      <w:r>
        <w:rPr>
          <w:sz w:val="24"/>
          <w:szCs w:val="24"/>
          <w:lang w:eastAsia="ar-SA"/>
        </w:rPr>
        <w:t xml:space="preserve"> если заявитель не устраняет в указанные в настоящем абзаце сроки, выявленные недостатки, специалист Администрации  в течение 3 дней с момента регистрации заявления направляет в адрес заявителя отказ в предоставлении муниципальной услуги. </w:t>
      </w:r>
    </w:p>
    <w:p w:rsidR="00DF60BC" w:rsidRDefault="00DF60BC" w:rsidP="00DF60BC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Заявителю выдается расписка в получении заявления о приеме поданных заявителем документов, </w:t>
      </w:r>
      <w:proofErr w:type="gramStart"/>
      <w:r>
        <w:rPr>
          <w:sz w:val="24"/>
          <w:szCs w:val="24"/>
          <w:lang w:eastAsia="ar-SA"/>
        </w:rPr>
        <w:t>в</w:t>
      </w:r>
      <w:proofErr w:type="gramEnd"/>
      <w:r>
        <w:rPr>
          <w:sz w:val="24"/>
          <w:szCs w:val="24"/>
          <w:lang w:eastAsia="ar-SA"/>
        </w:rPr>
        <w:t xml:space="preserve"> </w:t>
      </w:r>
      <w:proofErr w:type="gramStart"/>
      <w:r>
        <w:rPr>
          <w:sz w:val="24"/>
          <w:szCs w:val="24"/>
          <w:lang w:eastAsia="ar-SA"/>
        </w:rPr>
        <w:t>которой</w:t>
      </w:r>
      <w:proofErr w:type="gramEnd"/>
      <w:r>
        <w:rPr>
          <w:sz w:val="24"/>
          <w:szCs w:val="24"/>
          <w:lang w:eastAsia="ar-SA"/>
        </w:rPr>
        <w:t xml:space="preserve"> указывается перечень принятых документов, входящий номер заявления и дата его поступления.</w:t>
      </w:r>
    </w:p>
    <w:p w:rsidR="00DF60BC" w:rsidRDefault="00DF60BC" w:rsidP="00DF60BC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В случае поступления заявления и документов, необходимых для предоставления муниципальной услуги по почте или посредством Интернет срок регистрации документов составляет 1 рабочий день с момента поступления указанных документов. При этом заявитель может получить информацию о регистрационном номере заявления по телефону. 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3.3.4. Результатом административной процедуры является регистрация поступившего заявления   и выдача заявителю расписки о приеме поданных заявителем документов.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DF60BC" w:rsidRDefault="00DF60BC" w:rsidP="00DF60BC">
      <w:pPr>
        <w:suppressAutoHyphens/>
        <w:ind w:firstLine="72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3.4. </w:t>
      </w:r>
      <w:r>
        <w:rPr>
          <w:b/>
          <w:sz w:val="24"/>
          <w:szCs w:val="24"/>
          <w:lang w:eastAsia="ar-SA"/>
        </w:rPr>
        <w:t>Направление межведомственных запросов (в случае предоставления неполного пакета документов).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</w:p>
    <w:p w:rsidR="00DF60BC" w:rsidRDefault="00DF60BC" w:rsidP="00DF60BC">
      <w:pPr>
        <w:shd w:val="clear" w:color="auto" w:fill="FFFFFF"/>
        <w:suppressAutoHyphens/>
        <w:ind w:right="86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3.4.1. Основанием для начала административной процедуры является </w:t>
      </w:r>
      <w:r>
        <w:rPr>
          <w:sz w:val="24"/>
          <w:szCs w:val="24"/>
          <w:lang w:eastAsia="ar-SA"/>
        </w:rPr>
        <w:t>направление межведомственных запросов при отсутствии документов, указанных в подпункте 2.7.2. настоящего регламента.</w:t>
      </w:r>
    </w:p>
    <w:p w:rsidR="00DF60BC" w:rsidRDefault="00DF60BC" w:rsidP="00DF60BC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  <w:lang w:eastAsia="ar-SA"/>
        </w:rPr>
      </w:pPr>
      <w:r>
        <w:rPr>
          <w:sz w:val="24"/>
          <w:szCs w:val="24"/>
        </w:rPr>
        <w:t>3.4.2.</w:t>
      </w:r>
      <w:r>
        <w:rPr>
          <w:sz w:val="24"/>
          <w:szCs w:val="24"/>
          <w:lang w:eastAsia="ar-SA"/>
        </w:rPr>
        <w:t xml:space="preserve">    В случае подачи заявления и документов   специалист Администрации, ответственный за подготовку и направление запросов, предусмотренных настоящим пунктом, в течение 2 дней с момента регистрации заявления в случае, если заявитель самостоятельно не </w:t>
      </w:r>
      <w:proofErr w:type="gramStart"/>
      <w:r>
        <w:rPr>
          <w:sz w:val="24"/>
          <w:szCs w:val="24"/>
          <w:lang w:eastAsia="ar-SA"/>
        </w:rPr>
        <w:t>представил по каналам межведомственного взаимодействия запрашивает</w:t>
      </w:r>
      <w:proofErr w:type="gramEnd"/>
      <w:r>
        <w:rPr>
          <w:sz w:val="24"/>
          <w:szCs w:val="24"/>
          <w:lang w:eastAsia="ar-SA"/>
        </w:rPr>
        <w:t>:</w:t>
      </w:r>
    </w:p>
    <w:p w:rsidR="00DF60BC" w:rsidRDefault="00DF60BC" w:rsidP="00DF60BC">
      <w:pPr>
        <w:suppressAutoHyphens/>
        <w:ind w:firstLine="567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 xml:space="preserve">- выписку из Единого государственного реестра прав на недвижимое имущество и сделок с ним о наличии или отсутствии жилых помещений, принадлежащих на праве </w:t>
      </w:r>
      <w:r>
        <w:rPr>
          <w:sz w:val="24"/>
          <w:szCs w:val="24"/>
          <w:lang w:eastAsia="ar-SA"/>
        </w:rPr>
        <w:lastRenderedPageBreak/>
        <w:t>собственности по месту постоянного жительства члена семьи, предоставляемую по каждому дееспособному члену семьи гражданина (Управление Федеральной службы государственной регистрации, кадастра и картографии по Удмуртской Республики);</w:t>
      </w:r>
      <w:proofErr w:type="gramEnd"/>
    </w:p>
    <w:p w:rsidR="00DF60BC" w:rsidRDefault="00DF60BC" w:rsidP="00DF60BC">
      <w:pPr>
        <w:suppressAutoHyphens/>
        <w:ind w:firstLine="567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- кадастровую выписку о стоимости недвижимого имущества заявителя и членов его семьи (Управление Федеральной службы государственной регистрации, кадастра и картографии по Удмуртской Республики);</w:t>
      </w:r>
      <w:proofErr w:type="gramEnd"/>
    </w:p>
    <w:p w:rsidR="00DF60BC" w:rsidRDefault="00DF60BC" w:rsidP="00DF60BC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справку о наличии транспортных средств (Государственная инспекция безопасности дорожного движения МВД УР);</w:t>
      </w:r>
    </w:p>
    <w:p w:rsidR="00DF60BC" w:rsidRDefault="00DF60BC" w:rsidP="00DF60BC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 документ о наличии статуса индивидуального предпринимателя гражданина и членов его семьи (Управление Федеральной налоговой служба России по Удмуртской Республике);</w:t>
      </w:r>
    </w:p>
    <w:p w:rsidR="00DF60BC" w:rsidRDefault="00DF60BC" w:rsidP="00DF60BC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документ, подтверждающий сведения о доходах индивидуального предпринимателя за год, предшествующий  году  обращения за предоставлением муниципальной услуги (налоговая декларация) при наличии статуса индивидуального предпринимателя заявителя и членов его семьи (Управление Федеральной налоговой служба России по Удмуртской Республике); </w:t>
      </w:r>
    </w:p>
    <w:p w:rsidR="00DF60BC" w:rsidRDefault="00DF60BC" w:rsidP="00DF60BC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 справку о размере получателя пенсии, пособий и иных </w:t>
      </w:r>
      <w:proofErr w:type="gramStart"/>
      <w:r>
        <w:rPr>
          <w:sz w:val="24"/>
          <w:szCs w:val="24"/>
          <w:lang w:eastAsia="ar-SA"/>
        </w:rPr>
        <w:t>выплат заявителя</w:t>
      </w:r>
      <w:proofErr w:type="gramEnd"/>
      <w:r>
        <w:rPr>
          <w:sz w:val="24"/>
          <w:szCs w:val="24"/>
          <w:lang w:eastAsia="ar-SA"/>
        </w:rPr>
        <w:t xml:space="preserve"> и членов его семьи (Отделение Пенсионного фонда Российской Федерации по Удмуртской Республике);</w:t>
      </w:r>
    </w:p>
    <w:p w:rsidR="00DF60BC" w:rsidRDefault="00DF60BC" w:rsidP="00DF60BC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справку о размере ежемесячных пособий на ребенка, а также ежемесячной денежной компенсации отдельным категориям граждан, проживающих на территории муниципального образования для заявителя и членов его семьи (Отдел социальной защиты населения</w:t>
      </w:r>
      <w:proofErr w:type="gramStart"/>
      <w:r>
        <w:rPr>
          <w:sz w:val="24"/>
          <w:szCs w:val="24"/>
          <w:lang w:eastAsia="ar-SA"/>
        </w:rPr>
        <w:t xml:space="preserve"> )</w:t>
      </w:r>
      <w:proofErr w:type="gramEnd"/>
      <w:r>
        <w:rPr>
          <w:sz w:val="24"/>
          <w:szCs w:val="24"/>
          <w:lang w:eastAsia="ar-SA"/>
        </w:rPr>
        <w:t>;</w:t>
      </w:r>
    </w:p>
    <w:p w:rsidR="00DF60BC" w:rsidRDefault="00DF60BC" w:rsidP="00DF60BC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 документ, содержащий сведения о лицах,  зарегистрированных совместно с заявителем по месту его постоянного жительства с указанием родственных отношений к заявителю (Миграционная служба);</w:t>
      </w:r>
    </w:p>
    <w:p w:rsidR="00DF60BC" w:rsidRDefault="00DF60BC" w:rsidP="00DF60BC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справку о размере выплаченных пособий по временной нетрудоспособности заявителя и членов его семьи (центр занятости муниципального образования).</w:t>
      </w:r>
    </w:p>
    <w:p w:rsidR="00DF60BC" w:rsidRDefault="00DF60BC" w:rsidP="00DF60BC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Срок получения необходимых для предоставления муниципальной услуги сведений по каналам межведомственного взаимодействия не должен превышать 5 рабочих дней, при этом срок предоставления муниципальной услуги не может быть увеличен.</w:t>
      </w:r>
    </w:p>
    <w:p w:rsidR="00DF60BC" w:rsidRDefault="00DF60BC" w:rsidP="00DF60BC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3.4.3. Запросы подготавливаются специалистом Администрации, ответственным за их подготовку исходя из заявления и приложенных к нему документов в электронном виде, с учетом </w:t>
      </w:r>
      <w:proofErr w:type="gramStart"/>
      <w:r>
        <w:rPr>
          <w:sz w:val="24"/>
          <w:szCs w:val="24"/>
          <w:lang w:eastAsia="ar-SA"/>
        </w:rPr>
        <w:t>требований, предъявляемых к таким запросам и подписываются</w:t>
      </w:r>
      <w:proofErr w:type="gramEnd"/>
      <w:r>
        <w:rPr>
          <w:sz w:val="24"/>
          <w:szCs w:val="24"/>
          <w:lang w:eastAsia="ar-SA"/>
        </w:rPr>
        <w:t xml:space="preserve"> Главой муниципального образования (далее Глава). Запросы </w:t>
      </w:r>
      <w:proofErr w:type="gramStart"/>
      <w:r>
        <w:rPr>
          <w:sz w:val="24"/>
          <w:szCs w:val="24"/>
          <w:lang w:eastAsia="ar-SA"/>
        </w:rPr>
        <w:t>регистрируются  и направляются</w:t>
      </w:r>
      <w:proofErr w:type="gramEnd"/>
      <w:r>
        <w:rPr>
          <w:sz w:val="24"/>
          <w:szCs w:val="24"/>
          <w:lang w:eastAsia="ar-SA"/>
        </w:rPr>
        <w:t xml:space="preserve"> по электронным каналам связи в органы, указанные в абзаце 3 пункта 3.3.2.  настоящего Регламента.</w:t>
      </w:r>
    </w:p>
    <w:p w:rsidR="00DF60BC" w:rsidRDefault="00DF60BC" w:rsidP="00DF60BC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Результаты запросов в органы, указанные в пункте 3.4.2. настоящего Регламента, </w:t>
      </w:r>
      <w:proofErr w:type="gramStart"/>
      <w:r>
        <w:rPr>
          <w:sz w:val="24"/>
          <w:szCs w:val="24"/>
          <w:lang w:eastAsia="ar-SA"/>
        </w:rPr>
        <w:t>получаются   по электронным каналам связи и не позднее дня их получения передаются</w:t>
      </w:r>
      <w:proofErr w:type="gramEnd"/>
      <w:r>
        <w:rPr>
          <w:sz w:val="24"/>
          <w:szCs w:val="24"/>
          <w:lang w:eastAsia="ar-SA"/>
        </w:rPr>
        <w:t xml:space="preserve"> на рассмотрение.</w:t>
      </w:r>
    </w:p>
    <w:p w:rsidR="00DF60BC" w:rsidRDefault="00DF60BC" w:rsidP="00DF60BC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3.4.4. </w:t>
      </w:r>
      <w:r>
        <w:rPr>
          <w:sz w:val="24"/>
          <w:szCs w:val="24"/>
          <w:lang w:eastAsia="ar-SA"/>
        </w:rPr>
        <w:t>Результатом административной процедуры является направление запросов в органы, указанные в абзаце 3 пункта 3.4.2.  настоящего Регламента.</w:t>
      </w:r>
    </w:p>
    <w:p w:rsidR="00DF60BC" w:rsidRDefault="00DF60BC" w:rsidP="00DF60BC">
      <w:pPr>
        <w:pStyle w:val="2"/>
        <w:ind w:firstLine="567"/>
        <w:jc w:val="center"/>
        <w:rPr>
          <w:b/>
          <w:szCs w:val="24"/>
        </w:rPr>
      </w:pPr>
    </w:p>
    <w:p w:rsidR="00DF60BC" w:rsidRDefault="00DF60BC" w:rsidP="00DF60BC">
      <w:pPr>
        <w:adjustRightInd w:val="0"/>
        <w:ind w:firstLine="540"/>
        <w:jc w:val="center"/>
        <w:outlineLvl w:val="2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3.5. </w:t>
      </w:r>
      <w:r>
        <w:rPr>
          <w:b/>
          <w:sz w:val="24"/>
          <w:szCs w:val="24"/>
          <w:lang w:eastAsia="ar-SA"/>
        </w:rPr>
        <w:t>Проверка сведений представленных заявителем, расчет размера доходов и стоимости имущества, приходящегося на каждого члена семьи.</w:t>
      </w:r>
    </w:p>
    <w:p w:rsidR="00DF60BC" w:rsidRDefault="00DF60BC" w:rsidP="00DF60BC">
      <w:pPr>
        <w:adjustRightInd w:val="0"/>
        <w:ind w:firstLine="540"/>
        <w:jc w:val="center"/>
        <w:outlineLvl w:val="2"/>
        <w:rPr>
          <w:b/>
          <w:szCs w:val="24"/>
        </w:rPr>
      </w:pPr>
    </w:p>
    <w:p w:rsidR="00DF60BC" w:rsidRDefault="00DF60BC" w:rsidP="00DF60BC">
      <w:pPr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3.5.1. Основанием для начала административной процедуры является </w:t>
      </w:r>
      <w:r>
        <w:rPr>
          <w:sz w:val="24"/>
          <w:szCs w:val="24"/>
          <w:lang w:eastAsia="ar-SA"/>
        </w:rPr>
        <w:t>поступление заявления и документов о предоставлении муниципальной услуги</w:t>
      </w:r>
      <w:proofErr w:type="gramStart"/>
      <w:r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</w:rPr>
        <w:t>.</w:t>
      </w:r>
      <w:proofErr w:type="gramEnd"/>
    </w:p>
    <w:p w:rsidR="00DF60BC" w:rsidRDefault="00DF60BC" w:rsidP="00DF60BC">
      <w:pPr>
        <w:shd w:val="clear" w:color="auto" w:fill="FFFFFF"/>
        <w:suppressAutoHyphens/>
        <w:ind w:right="86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3.5.2</w:t>
      </w:r>
      <w:r>
        <w:rPr>
          <w:sz w:val="24"/>
          <w:szCs w:val="24"/>
          <w:lang w:eastAsia="ar-SA"/>
        </w:rPr>
        <w:t xml:space="preserve"> Специалист Администрации в течение 7 дней с момента поступления заявления   проверяет представленные документы с целью установления права заявителя на получение муниципальной услуги, производит расчет размера доходов, стоимости имущества гражданина. </w:t>
      </w:r>
    </w:p>
    <w:p w:rsidR="00DF60BC" w:rsidRDefault="00DF60BC" w:rsidP="00DF60BC">
      <w:pPr>
        <w:shd w:val="clear" w:color="auto" w:fill="FFFFFF"/>
        <w:suppressAutoHyphens/>
        <w:ind w:right="86" w:firstLine="567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lastRenderedPageBreak/>
        <w:t>Порядок определения размера дохода, приходящегося на каждого члена семьи, в целях признания граждан малоимущими, виды доходов, порядок учета отдельных видов доходов, виды доходов и имущества, не учитываемых для признания граждан малоимущими, определяются Постановлением Удмуртской Республики от 12.09.2005 № 897-р «О методических рекомендациях для органов местного самоуправления по установлению пороговых значений дохода, приходящегося на каждого члена семьи заявителя, и стоимости имущества, находящегося</w:t>
      </w:r>
      <w:proofErr w:type="gramEnd"/>
      <w:r>
        <w:rPr>
          <w:sz w:val="24"/>
          <w:szCs w:val="24"/>
          <w:lang w:eastAsia="ar-SA"/>
        </w:rPr>
        <w:t xml:space="preserve"> в собственности членов семьи, в целях признания их </w:t>
      </w:r>
      <w:proofErr w:type="gramStart"/>
      <w:r>
        <w:rPr>
          <w:sz w:val="24"/>
          <w:szCs w:val="24"/>
          <w:lang w:eastAsia="ar-SA"/>
        </w:rPr>
        <w:t>малоимущими</w:t>
      </w:r>
      <w:proofErr w:type="gramEnd"/>
      <w:r>
        <w:rPr>
          <w:sz w:val="24"/>
          <w:szCs w:val="24"/>
          <w:lang w:eastAsia="ar-SA"/>
        </w:rPr>
        <w:t xml:space="preserve">». При расчете средняя расчетная рыночная стоимость 1 </w:t>
      </w:r>
      <w:proofErr w:type="spellStart"/>
      <w:r>
        <w:rPr>
          <w:sz w:val="24"/>
          <w:szCs w:val="24"/>
          <w:lang w:eastAsia="ar-SA"/>
        </w:rPr>
        <w:t>кв.м</w:t>
      </w:r>
      <w:proofErr w:type="spellEnd"/>
      <w:r>
        <w:rPr>
          <w:sz w:val="24"/>
          <w:szCs w:val="24"/>
          <w:lang w:eastAsia="ar-SA"/>
        </w:rPr>
        <w:t>. жилья определяется по данным территориального органа Федеральной службы государственной статистики по Удмуртской Республике.</w:t>
      </w:r>
    </w:p>
    <w:p w:rsidR="00DF60BC" w:rsidRDefault="00DF60BC" w:rsidP="00DF60BC">
      <w:pPr>
        <w:shd w:val="clear" w:color="auto" w:fill="FFFFFF"/>
        <w:suppressAutoHyphens/>
        <w:ind w:right="8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3.5.3. В случае необходимости специалист Администрации может направлять межведомственные запросы в соответствии с пунктом 3.4.2. настоящего регламента.</w:t>
      </w:r>
    </w:p>
    <w:p w:rsidR="00DF60BC" w:rsidRDefault="00DF60BC" w:rsidP="00DF60BC">
      <w:pPr>
        <w:tabs>
          <w:tab w:val="left" w:pos="54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 результатам проверки и рассмотрения представленных документов для принятия решения, специалист   направляет заявление с прилагаемыми документами и расчетом в Комиссию по признанию граждан малоимущими. </w:t>
      </w:r>
    </w:p>
    <w:p w:rsidR="00DF60BC" w:rsidRDefault="00DF60BC" w:rsidP="00DF60BC">
      <w:pPr>
        <w:tabs>
          <w:tab w:val="left" w:pos="54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3.5.4. Результатом административной процедуры является передача документов для принятия решения в Комиссию по признанию граждан малоимущими. </w:t>
      </w:r>
    </w:p>
    <w:p w:rsidR="00DF60BC" w:rsidRDefault="00DF60BC" w:rsidP="00DF60BC">
      <w:pPr>
        <w:adjustRightInd w:val="0"/>
        <w:ind w:firstLine="540"/>
        <w:jc w:val="both"/>
        <w:rPr>
          <w:sz w:val="24"/>
          <w:szCs w:val="24"/>
        </w:rPr>
      </w:pPr>
    </w:p>
    <w:p w:rsidR="00DF60BC" w:rsidRDefault="00DF60BC" w:rsidP="00DF60BC">
      <w:pPr>
        <w:adjustRightInd w:val="0"/>
        <w:ind w:firstLine="540"/>
        <w:jc w:val="both"/>
        <w:rPr>
          <w:sz w:val="24"/>
          <w:szCs w:val="24"/>
        </w:rPr>
      </w:pPr>
    </w:p>
    <w:p w:rsidR="00DF60BC" w:rsidRDefault="00DF60BC" w:rsidP="00DF60BC">
      <w:pPr>
        <w:tabs>
          <w:tab w:val="left" w:pos="900"/>
        </w:tabs>
        <w:suppressAutoHyphens/>
        <w:ind w:left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3.6. </w:t>
      </w:r>
      <w:r>
        <w:rPr>
          <w:b/>
          <w:sz w:val="24"/>
          <w:szCs w:val="24"/>
          <w:lang w:eastAsia="ar-SA"/>
        </w:rPr>
        <w:t>Принятие решения и подготовка постановления по принятому решению.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</w:p>
    <w:p w:rsidR="00DF60BC" w:rsidRDefault="00DF60BC" w:rsidP="00DF60BC">
      <w:pPr>
        <w:tabs>
          <w:tab w:val="left" w:pos="54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3.6.1. Основанием   для  начала   административной    процедуры   является  </w:t>
      </w:r>
      <w:r>
        <w:rPr>
          <w:sz w:val="24"/>
          <w:szCs w:val="24"/>
          <w:lang w:eastAsia="ar-SA"/>
        </w:rPr>
        <w:t>поступление заявления с прилагаемыми документами и расчетом в Комиссию по признанию граждан малоимущими в соответствии с подпунктом 3.5. настоящего регламента.</w:t>
      </w:r>
    </w:p>
    <w:p w:rsidR="00DF60BC" w:rsidRDefault="00DF60BC" w:rsidP="00DF60BC">
      <w:pPr>
        <w:tabs>
          <w:tab w:val="left" w:pos="54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Комиссия по признанию граждан малоимущими в течение 8 дней с момента  поступления заявления рассматривает представленные специалистом Администрации документы.  В результате рассмотрения документов и произведенного расчета размера доходов и стоимости имущества, приходящегося на каждого члена семьи, Комиссия по признанию граждан </w:t>
      </w:r>
      <w:proofErr w:type="gramStart"/>
      <w:r>
        <w:rPr>
          <w:sz w:val="24"/>
          <w:szCs w:val="24"/>
          <w:lang w:eastAsia="ar-SA"/>
        </w:rPr>
        <w:t>малоимущими</w:t>
      </w:r>
      <w:proofErr w:type="gramEnd"/>
      <w:r>
        <w:rPr>
          <w:sz w:val="24"/>
          <w:szCs w:val="24"/>
          <w:lang w:eastAsia="ar-SA"/>
        </w:rPr>
        <w:t>, принимает одно из следующих решений:</w:t>
      </w:r>
    </w:p>
    <w:p w:rsidR="00DF60BC" w:rsidRDefault="00DF60BC" w:rsidP="00DF60BC">
      <w:pPr>
        <w:tabs>
          <w:tab w:val="left" w:pos="54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- о признании гражданина и членов его семьи, одиноко проживающего гражданина </w:t>
      </w:r>
      <w:proofErr w:type="gramStart"/>
      <w:r>
        <w:rPr>
          <w:sz w:val="24"/>
          <w:szCs w:val="24"/>
          <w:lang w:eastAsia="ar-SA"/>
        </w:rPr>
        <w:t>малоимущими</w:t>
      </w:r>
      <w:proofErr w:type="gramEnd"/>
      <w:r>
        <w:rPr>
          <w:sz w:val="24"/>
          <w:szCs w:val="24"/>
          <w:lang w:eastAsia="ar-SA"/>
        </w:rPr>
        <w:t>;</w:t>
      </w:r>
    </w:p>
    <w:p w:rsidR="00DF60BC" w:rsidRDefault="00DF60BC" w:rsidP="00DF60BC">
      <w:pPr>
        <w:tabs>
          <w:tab w:val="left" w:pos="54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- об отказе в признании гражданина и членов его семьи, одиноко проживающего гражданина </w:t>
      </w:r>
      <w:proofErr w:type="gramStart"/>
      <w:r>
        <w:rPr>
          <w:sz w:val="24"/>
          <w:szCs w:val="24"/>
          <w:lang w:eastAsia="ar-SA"/>
        </w:rPr>
        <w:t>малоимущими</w:t>
      </w:r>
      <w:proofErr w:type="gramEnd"/>
      <w:r>
        <w:rPr>
          <w:sz w:val="24"/>
          <w:szCs w:val="24"/>
          <w:lang w:eastAsia="ar-SA"/>
        </w:rPr>
        <w:t>;</w:t>
      </w:r>
    </w:p>
    <w:p w:rsidR="00DF60BC" w:rsidRDefault="00DF60BC" w:rsidP="00DF60BC">
      <w:pPr>
        <w:tabs>
          <w:tab w:val="left" w:pos="54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В соответствии с принятым решением специалист   готовит проект постановления Администрации и представляет данный проект на подпись     главе</w:t>
      </w:r>
      <w:proofErr w:type="gramStart"/>
      <w:r>
        <w:rPr>
          <w:sz w:val="24"/>
          <w:szCs w:val="24"/>
          <w:lang w:eastAsia="ar-SA"/>
        </w:rPr>
        <w:t xml:space="preserve">  .</w:t>
      </w:r>
      <w:proofErr w:type="gramEnd"/>
      <w:r>
        <w:rPr>
          <w:sz w:val="24"/>
          <w:szCs w:val="24"/>
          <w:lang w:eastAsia="ar-SA"/>
        </w:rPr>
        <w:t xml:space="preserve"> </w:t>
      </w:r>
    </w:p>
    <w:p w:rsidR="00DF60BC" w:rsidRDefault="00DF60BC" w:rsidP="00DF60BC">
      <w:pPr>
        <w:shd w:val="clear" w:color="auto" w:fill="FFFFFF"/>
        <w:suppressAutoHyphens/>
        <w:ind w:right="86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Результатом административной процедуры является поступление проекта постановления на подпись главе</w:t>
      </w:r>
      <w:proofErr w:type="gramStart"/>
      <w:r>
        <w:rPr>
          <w:sz w:val="24"/>
          <w:szCs w:val="24"/>
          <w:lang w:eastAsia="ar-SA"/>
        </w:rPr>
        <w:t xml:space="preserve">  .</w:t>
      </w:r>
      <w:proofErr w:type="gramEnd"/>
    </w:p>
    <w:p w:rsidR="00DF60BC" w:rsidRDefault="00DF60BC" w:rsidP="00DF60BC">
      <w:pPr>
        <w:shd w:val="clear" w:color="auto" w:fill="FFFFFF"/>
        <w:suppressAutoHyphens/>
        <w:ind w:right="86" w:firstLine="709"/>
        <w:jc w:val="both"/>
        <w:rPr>
          <w:sz w:val="24"/>
          <w:szCs w:val="24"/>
          <w:lang w:eastAsia="ar-SA"/>
        </w:rPr>
      </w:pPr>
    </w:p>
    <w:p w:rsidR="00DF60BC" w:rsidRDefault="00DF60BC" w:rsidP="00DF60BC">
      <w:pPr>
        <w:shd w:val="clear" w:color="auto" w:fill="FFFFFF"/>
        <w:suppressAutoHyphens/>
        <w:ind w:right="86" w:firstLine="709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3.7. Принятие постановления Администрации.</w:t>
      </w:r>
    </w:p>
    <w:p w:rsidR="00DF60BC" w:rsidRDefault="00DF60BC" w:rsidP="00DF60BC">
      <w:pPr>
        <w:shd w:val="clear" w:color="auto" w:fill="FFFFFF"/>
        <w:suppressAutoHyphens/>
        <w:ind w:right="86" w:firstLine="709"/>
        <w:jc w:val="both"/>
        <w:rPr>
          <w:sz w:val="24"/>
          <w:szCs w:val="24"/>
          <w:lang w:eastAsia="ar-SA"/>
        </w:rPr>
      </w:pPr>
    </w:p>
    <w:p w:rsidR="00DF60BC" w:rsidRDefault="00DF60BC" w:rsidP="00DF60BC">
      <w:pPr>
        <w:shd w:val="clear" w:color="auto" w:fill="FFFFFF"/>
        <w:suppressAutoHyphens/>
        <w:ind w:right="86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3.7.1.  Основанием для начала административной процедуры является внесение проекта постановления на подпись главе. </w:t>
      </w:r>
    </w:p>
    <w:p w:rsidR="00DF60BC" w:rsidRDefault="00DF60BC" w:rsidP="00DF60BC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По результатам согласования проект постановления в течение 5 дней с момента внесения проекта постановления на подпись главе утверждается главой   и регистрируется специалистом Администрации    в день поступления подписанного постановления</w:t>
      </w:r>
      <w:proofErr w:type="gramStart"/>
      <w:r>
        <w:rPr>
          <w:sz w:val="24"/>
          <w:szCs w:val="24"/>
          <w:lang w:eastAsia="ar-SA"/>
        </w:rPr>
        <w:t xml:space="preserve"> .</w:t>
      </w:r>
      <w:proofErr w:type="gramEnd"/>
      <w:r>
        <w:rPr>
          <w:sz w:val="24"/>
          <w:szCs w:val="24"/>
          <w:lang w:eastAsia="ar-SA"/>
        </w:rPr>
        <w:t xml:space="preserve">  </w:t>
      </w:r>
    </w:p>
    <w:p w:rsidR="00DF60BC" w:rsidRDefault="00DF60BC" w:rsidP="00DF60BC">
      <w:pPr>
        <w:tabs>
          <w:tab w:val="left" w:pos="54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3.7.2. Результатом административной процедуры является подписанное и зарегистрированное постановление на бумажном носителе.</w:t>
      </w:r>
    </w:p>
    <w:p w:rsidR="00DF60BC" w:rsidRDefault="00DF60BC" w:rsidP="00DF60BC">
      <w:pPr>
        <w:tabs>
          <w:tab w:val="left" w:pos="540"/>
        </w:tabs>
        <w:suppressAutoHyphens/>
        <w:ind w:firstLine="709"/>
        <w:jc w:val="both"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3.8. Направление заявителю уведомления о принятом решении.</w:t>
      </w:r>
    </w:p>
    <w:p w:rsidR="00DF60BC" w:rsidRDefault="00DF60BC" w:rsidP="00DF60BC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  <w:lang w:eastAsia="ar-SA"/>
        </w:rPr>
      </w:pPr>
    </w:p>
    <w:p w:rsidR="00DF60BC" w:rsidRDefault="00DF60BC" w:rsidP="00DF60BC">
      <w:pPr>
        <w:shd w:val="clear" w:color="auto" w:fill="FFFFFF"/>
        <w:suppressAutoHyphens/>
        <w:ind w:right="86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3.8.1. Основанием для начала административной процедуры является утверждение постановления Администрации.</w:t>
      </w:r>
    </w:p>
    <w:p w:rsidR="00DF60BC" w:rsidRDefault="00DF60BC" w:rsidP="00DF60BC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На основании постановления   специалист Администрации подготавливает уведомление об отказе в предоставлении муниципальной услуги, либо о предоставлении муниципальной услуги.  </w:t>
      </w:r>
    </w:p>
    <w:p w:rsidR="00DF60BC" w:rsidRDefault="00DF60BC" w:rsidP="00DF60BC">
      <w:pPr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3.8.2. Результатом административной процедуры является направление заявителю документов, являющихся результатами муниципальной услуги, по почте либо выдача таких документов заявителю нарочно.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DF60BC" w:rsidRDefault="00DF60BC" w:rsidP="00DF60BC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3.9. Способ фиксации результата выполнения административных процедур,</w:t>
      </w:r>
      <w:r>
        <w:rPr>
          <w:b/>
          <w:sz w:val="24"/>
          <w:szCs w:val="24"/>
          <w:lang w:eastAsia="ar-SA"/>
        </w:rPr>
        <w:br/>
        <w:t>в том числе в электронной форме</w:t>
      </w:r>
    </w:p>
    <w:p w:rsidR="00DF60BC" w:rsidRDefault="00DF60BC" w:rsidP="00DF60BC">
      <w:pPr>
        <w:suppressAutoHyphens/>
        <w:jc w:val="center"/>
        <w:rPr>
          <w:b/>
          <w:sz w:val="24"/>
          <w:szCs w:val="24"/>
          <w:lang w:eastAsia="ar-SA"/>
        </w:rPr>
      </w:pPr>
    </w:p>
    <w:p w:rsidR="00DF60BC" w:rsidRDefault="00DF60BC" w:rsidP="00DF60BC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3.9.1. Результат административных процедур, указанных в пункте 3.2. настоящего регламента, фиксируется при предоставлении информации в письменном виде на бумажном носителе,   Предоставление запрашиваемой информации устно при личном приеме заявителя либо при разговоре с ним по телефону не фиксируется.</w:t>
      </w:r>
    </w:p>
    <w:p w:rsidR="00DF60BC" w:rsidRDefault="00DF60BC" w:rsidP="00DF60BC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3.9.2. Лицо, признанное малоимущим, обязано не позднее одного месяца со дня изменения своего и членов его семьи положения, влекущего лишение его статуса малоимущего гражданина, сообщить об этом в Администрацию.</w:t>
      </w:r>
    </w:p>
    <w:p w:rsidR="00DF60BC" w:rsidRDefault="00DF60BC" w:rsidP="00DF60BC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3.9.3. При отсутствии изменений в доходах и имущественном положении лица, признанного малоимущим, или членов его семьи ежегодно, не позднее 1 мая, в Администрацию подается заявление о подтверждении имеющегося статуса малоимущего гражданина. Заявление хранится в учетном деле.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предоставлением муниципальной услуги 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Порядок осуществления текущего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</w:p>
    <w:p w:rsidR="00DF60BC" w:rsidRDefault="00DF60BC" w:rsidP="00DF60B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проводится в отношении: </w:t>
      </w:r>
    </w:p>
    <w:p w:rsidR="00DF60BC" w:rsidRDefault="00DF60BC" w:rsidP="00DF60BC">
      <w:pPr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- сроков приема и выдачи документов специалистами Администрации, соблюдения последовательности действий, определенных административными процедурами по предоставлению муниципальной услуги, обоснованности решений специалистов Администрации - главой   путем проведения соответствующих проверок с периодичностью, определяемой главой</w:t>
      </w:r>
      <w:proofErr w:type="gramStart"/>
      <w:r>
        <w:rPr>
          <w:sz w:val="24"/>
          <w:szCs w:val="24"/>
        </w:rPr>
        <w:t xml:space="preserve">  ;</w:t>
      </w:r>
      <w:proofErr w:type="gramEnd"/>
    </w:p>
    <w:p w:rsidR="00DF60BC" w:rsidRDefault="00DF60BC" w:rsidP="00DF60BC">
      <w:pPr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соблюдения последовательности действий, определенных административными процедурами по предоставлению муниципальной услуги, исполнителем муниципальной услуги, обоснованности принятых им решений – главой   при визировании проектов документов, являющихся результатами муниципальной услуги;</w:t>
      </w:r>
    </w:p>
    <w:p w:rsidR="00DF60BC" w:rsidRDefault="00DF60BC" w:rsidP="00DF60BC">
      <w:pPr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законности и обоснованности действий исполнителя при предоставлении муниципальной услуги – главой.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4.2.1. Контроль за полнотой и качеством предоставления муниципальной услуги осуществляется посредством плановых и внеплановых проверок, проводимых Администрацией</w:t>
      </w:r>
      <w:proofErr w:type="gramStart"/>
      <w:r>
        <w:rPr>
          <w:sz w:val="24"/>
          <w:szCs w:val="24"/>
        </w:rPr>
        <w:t xml:space="preserve">  .</w:t>
      </w:r>
      <w:proofErr w:type="gramEnd"/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4.2.2. Плановые проверки осуществляются на основании годовых планов работы Администрации</w:t>
      </w:r>
      <w:proofErr w:type="gramStart"/>
      <w:r>
        <w:rPr>
          <w:sz w:val="24"/>
          <w:szCs w:val="24"/>
        </w:rPr>
        <w:t xml:space="preserve">  .</w:t>
      </w:r>
      <w:proofErr w:type="gramEnd"/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Внеплановые проверки проводятся по конкретному обращению заявителя или контрольно-надзорных и правоохранительных органов.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4.2.3. Проверка полноты и качества предоставления муниципальной услуги включает в себя проведение проверок, направленных на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Администрации,  выявления возможности и способов улучшения качества предоставления муниципальной услуги.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4.2.4.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4.2.5. Порядок проведения проверки и ее предмет определяется лицом, принявшим решение о проведении проверки, исходя из планов проведения проверок, либо обстоятельств, послуживших поводом для проведения проверки, полномочий Администрации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установленных правовыми актами и настоящим Регламентом.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4.2.6. Результаты проведенных проверок оформляются актом, составляемым в произвольной форме, к которому прилагаются необходимые документы, в том числе объяснительные записки должностных лиц, сотрудников Администрации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4.3.1. Должностные лица и сотрудники Администрации   при наличии соответствующих оснований несут дисциплинарную, административную и иную ответственность, предусмотренную действующим законодательством.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4.3.2. Ответственность должностных лиц и сотрудников Администрации   определяется исходя из их должностных обязанностей, определенных трудовым договором и должностной инструкцией, с учетом положений правовых актов, регламентирующих предоставление муниципальной услуги, устанавливающих соответствующую ответственность, настоящего Регламента.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Досудебный (внесудебный) порядок обжалования решений и действий (бездействия) структурных подразделений Администрации, предоставляющих муниципальную  услугу, а также их должностных лиц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DF60BC" w:rsidRDefault="00DF60BC" w:rsidP="00DF60BC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5.1. </w:t>
      </w:r>
      <w:r>
        <w:rPr>
          <w:b/>
          <w:sz w:val="24"/>
          <w:szCs w:val="24"/>
        </w:rPr>
        <w:t>Информация для заявителя о его праве подать жалобу на решение и (или) действие (бездействие) Администрации и (или) ее должностных лиц, муниципальных служащих при предоставлении муниципальной услуги</w:t>
      </w:r>
    </w:p>
    <w:p w:rsidR="00DF60BC" w:rsidRDefault="00DF60BC" w:rsidP="00DF60BC">
      <w:pPr>
        <w:pStyle w:val="1"/>
        <w:ind w:firstLine="567"/>
        <w:jc w:val="center"/>
        <w:rPr>
          <w:szCs w:val="24"/>
        </w:rPr>
      </w:pPr>
    </w:p>
    <w:p w:rsidR="00DF60BC" w:rsidRDefault="00DF60BC" w:rsidP="00DF60BC">
      <w:pPr>
        <w:pStyle w:val="1"/>
        <w:ind w:firstLine="567"/>
        <w:rPr>
          <w:szCs w:val="24"/>
        </w:rPr>
      </w:pPr>
      <w:r>
        <w:rPr>
          <w:szCs w:val="24"/>
        </w:rPr>
        <w:t>Заявитель вправе обжаловать решения, принятые в ходе предоставления муниципальной услуги (на любом этапе), действия (бездействие) должностных лиц в досудебном (внесудебном) и судебном порядке.</w:t>
      </w:r>
    </w:p>
    <w:p w:rsidR="00DF60BC" w:rsidRDefault="00DF60BC" w:rsidP="00DF60BC">
      <w:pPr>
        <w:widowControl w:val="0"/>
        <w:jc w:val="center"/>
        <w:rPr>
          <w:b/>
          <w:bCs/>
          <w:sz w:val="24"/>
          <w:szCs w:val="24"/>
        </w:rPr>
      </w:pPr>
    </w:p>
    <w:p w:rsidR="00DF60BC" w:rsidRDefault="00DF60BC" w:rsidP="00DF60BC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5.2. </w:t>
      </w:r>
      <w:r>
        <w:rPr>
          <w:b/>
          <w:color w:val="000000"/>
          <w:sz w:val="24"/>
          <w:szCs w:val="24"/>
        </w:rPr>
        <w:t>Предмет жалобы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 досудебном (внесудебном) порядке заявитель может обратиться с жалобой, в том числе в следующих случаях: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- нарушение срока регистрации запроса заявителя о предоставлении муниципальной услуги;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нарушение срока предоставления муниципальной услуги;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proofErr w:type="gramStart"/>
      <w:r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  <w:proofErr w:type="gramEnd"/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proofErr w:type="gramStart"/>
      <w:r>
        <w:rPr>
          <w:sz w:val="24"/>
          <w:szCs w:val="24"/>
        </w:rPr>
        <w:t>- отказ Администрации,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F60BC" w:rsidRDefault="00DF60BC" w:rsidP="00DF60BC">
      <w:pPr>
        <w:widowControl w:val="0"/>
        <w:ind w:firstLine="567"/>
        <w:jc w:val="center"/>
        <w:rPr>
          <w:b/>
        </w:rPr>
      </w:pPr>
    </w:p>
    <w:p w:rsidR="00DF60BC" w:rsidRDefault="00DF60BC" w:rsidP="00DF60BC">
      <w:pPr>
        <w:widowControl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 Органы местного самоуправления и уполномоченные на рассмотрение жалобы должностные лица, которым может быть направлена жалоба </w:t>
      </w:r>
    </w:p>
    <w:p w:rsidR="00DF60BC" w:rsidRDefault="00DF60BC" w:rsidP="00DF60BC">
      <w:pPr>
        <w:widowControl w:val="0"/>
        <w:ind w:firstLine="567"/>
        <w:jc w:val="center"/>
        <w:rPr>
          <w:b/>
          <w:sz w:val="24"/>
          <w:szCs w:val="24"/>
        </w:rPr>
      </w:pPr>
    </w:p>
    <w:p w:rsidR="00DF60BC" w:rsidRDefault="00DF60BC" w:rsidP="00DF60BC">
      <w:pPr>
        <w:widowControl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Органом, уполномоченным на рассмотрение жалобы, является Администрация.</w:t>
      </w:r>
    </w:p>
    <w:p w:rsidR="00DF60BC" w:rsidRDefault="00DF60BC" w:rsidP="00DF60BC">
      <w:pPr>
        <w:widowControl w:val="0"/>
        <w:ind w:firstLine="567"/>
        <w:jc w:val="both"/>
        <w:rPr>
          <w:sz w:val="24"/>
          <w:szCs w:val="24"/>
        </w:rPr>
      </w:pPr>
    </w:p>
    <w:p w:rsidR="00DF60BC" w:rsidRDefault="00DF60BC" w:rsidP="00DF60BC">
      <w:pPr>
        <w:widowControl w:val="0"/>
        <w:ind w:firstLine="567"/>
        <w:jc w:val="center"/>
        <w:rPr>
          <w:b/>
          <w:sz w:val="24"/>
          <w:szCs w:val="24"/>
        </w:rPr>
      </w:pPr>
    </w:p>
    <w:p w:rsidR="00DF60BC" w:rsidRDefault="00DF60BC" w:rsidP="00DF60BC">
      <w:pPr>
        <w:widowControl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5.4. Порядок подачи и рассмотрения жалобы</w:t>
      </w:r>
    </w:p>
    <w:p w:rsidR="00DF60BC" w:rsidRDefault="00DF60BC" w:rsidP="00DF60BC">
      <w:pPr>
        <w:widowControl w:val="0"/>
        <w:ind w:firstLine="567"/>
        <w:jc w:val="center"/>
        <w:rPr>
          <w:b/>
          <w:sz w:val="24"/>
          <w:szCs w:val="24"/>
        </w:rPr>
      </w:pPr>
    </w:p>
    <w:p w:rsidR="00DF60BC" w:rsidRDefault="00DF60BC" w:rsidP="00DF60BC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5.4.1. Жалоба подается в письменной форме на бумажном носителе, в электронной форме непосредственно в Администрацию   и после регистрации специалистом, ответственным за прием документов, направляется главе</w:t>
      </w:r>
      <w:proofErr w:type="gramStart"/>
      <w:r>
        <w:rPr>
          <w:sz w:val="24"/>
          <w:szCs w:val="24"/>
        </w:rPr>
        <w:t xml:space="preserve">  .</w:t>
      </w:r>
      <w:proofErr w:type="gramEnd"/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Жалоба может быть направлена по почте, с использованием  информационно-телекоммуникационной сети «Интернет», официального сайта, </w:t>
      </w:r>
      <w:r>
        <w:rPr>
          <w:bCs/>
          <w:sz w:val="24"/>
          <w:szCs w:val="24"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</w:t>
      </w:r>
      <w:r>
        <w:rPr>
          <w:sz w:val="24"/>
          <w:szCs w:val="24"/>
        </w:rPr>
        <w:t>а также может быть принята при личном приеме заявителя.</w:t>
      </w:r>
    </w:p>
    <w:p w:rsidR="00DF60BC" w:rsidRDefault="00DF60BC" w:rsidP="00DF60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5.4.2.  Жалоба должна содержать:</w:t>
      </w:r>
    </w:p>
    <w:p w:rsidR="00DF60BC" w:rsidRDefault="00DF60BC" w:rsidP="00DF60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структурного подразделения Администрации, предоставляющего муниципальную услугу, муниципальных служащих Администрации, ответственных за прием и регистрацию заявлений, решения и действия (бездействие) которых обжалуются;</w:t>
      </w:r>
    </w:p>
    <w:p w:rsidR="00DF60BC" w:rsidRDefault="00DF60BC" w:rsidP="00DF60BC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60BC" w:rsidRDefault="00DF60BC" w:rsidP="00DF60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об обжалуемых решениях и действиях (бездействий)   Администрации, предоставляющей муниципальную услугу, муниципальных служащих Администрации;</w:t>
      </w:r>
    </w:p>
    <w:p w:rsidR="00DF60BC" w:rsidRDefault="00DF60BC" w:rsidP="00DF60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муниципальных служащих Администрации. Заявителем </w:t>
      </w:r>
      <w:r>
        <w:rPr>
          <w:sz w:val="24"/>
          <w:szCs w:val="24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DF60BC" w:rsidRDefault="00DF60BC" w:rsidP="00DF60BC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 своей письменной жалобе также в обязательном порядке указывает адресата: фамилию, имя, отчество (последнее при наличии) главы Администрации или его должность, ставит личную подпись и дату.</w:t>
      </w:r>
    </w:p>
    <w:p w:rsidR="00DF60BC" w:rsidRDefault="00DF60BC" w:rsidP="00DF60BC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5.4.3. </w:t>
      </w:r>
      <w:r>
        <w:rPr>
          <w:bCs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случае</w:t>
      </w:r>
      <w:proofErr w:type="gramStart"/>
      <w:r>
        <w:rPr>
          <w:bCs/>
          <w:sz w:val="24"/>
          <w:szCs w:val="24"/>
        </w:rPr>
        <w:t>,</w:t>
      </w:r>
      <w:proofErr w:type="gramEnd"/>
      <w:r>
        <w:rPr>
          <w:bCs/>
          <w:sz w:val="24"/>
          <w:szCs w:val="24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bCs/>
          <w:sz w:val="24"/>
          <w:szCs w:val="24"/>
        </w:rPr>
        <w:t>представлена</w:t>
      </w:r>
      <w:proofErr w:type="gramEnd"/>
      <w:r>
        <w:rPr>
          <w:bCs/>
          <w:sz w:val="24"/>
          <w:szCs w:val="24"/>
        </w:rPr>
        <w:t>: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5.4.4. Прием жалоб в письменной форме осуществляется по месту нахождения Администрации</w:t>
      </w:r>
      <w:proofErr w:type="gramStart"/>
      <w:r>
        <w:rPr>
          <w:bCs/>
          <w:sz w:val="24"/>
          <w:szCs w:val="24"/>
        </w:rPr>
        <w:t xml:space="preserve"> .</w:t>
      </w:r>
      <w:proofErr w:type="gramEnd"/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Жалобы принимаются в соответствии с графиком работы Администрации, указанным в настоящем Регламенте. 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5.4.5. Глава   определяет должностное лицо, ответственное за рассмотрение жалобы, которое:</w:t>
      </w:r>
    </w:p>
    <w:p w:rsidR="00DF60BC" w:rsidRDefault="00DF60BC" w:rsidP="00DF60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</w:t>
      </w:r>
    </w:p>
    <w:p w:rsidR="00DF60BC" w:rsidRDefault="00DF60BC" w:rsidP="00DF60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лиц;</w:t>
      </w:r>
    </w:p>
    <w:p w:rsidR="00DF60BC" w:rsidRDefault="00DF60BC" w:rsidP="00DF60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</w:t>
      </w:r>
    </w:p>
    <w:p w:rsidR="00DF60BC" w:rsidRDefault="00DF60BC" w:rsidP="00DF60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5.4.6. Жалоба заявителя, содержащая обжалования решений, действий (бездействия) конкретных должностных лиц, не может направляться этим должностным лицам для рассмотрения и (или) ответа.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5.4.7. По результатам рассмотрения жалобы принимается одно из решений, указанных в пункте 5.7. настоящего Регламента.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ответе по результатам рассмотрения жалобы указываются: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фамилия, имя, отчество (при наличии) или наименование заявителя;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основания для принятия решения по жалобе;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принятое по жалобе решение;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порядке обжалования принятого по жалобе решения.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Ответ по результатам рассмотрения жалобы подписывается Главой.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отказывает в удовлетворении жалобы в следующих случаях: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5.4.10. Администрация вправе оставить жалобу без ответа в следующих случаях: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возможности прочтения текста жалобы;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</w:t>
      </w:r>
      <w:proofErr w:type="gramStart"/>
      <w:r>
        <w:rPr>
          <w:sz w:val="24"/>
          <w:szCs w:val="24"/>
        </w:rPr>
        <w:t>указаны</w:t>
      </w:r>
      <w:proofErr w:type="gramEnd"/>
      <w:r>
        <w:rPr>
          <w:sz w:val="24"/>
          <w:szCs w:val="24"/>
        </w:rPr>
        <w:t xml:space="preserve"> фамилия гражданина, направившего жалобу и почтовый адрес, по которому должен направить направлен ответ.</w:t>
      </w:r>
    </w:p>
    <w:p w:rsidR="00DF60BC" w:rsidRDefault="00DF60BC" w:rsidP="00DF60BC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Жалоба считается рассмотренной, если рассмотрены все поставленные вопросы, </w:t>
      </w:r>
      <w:proofErr w:type="gramStart"/>
      <w:r>
        <w:rPr>
          <w:sz w:val="24"/>
          <w:szCs w:val="24"/>
        </w:rPr>
        <w:t>приняты необходимые меры и дан</w:t>
      </w:r>
      <w:proofErr w:type="gramEnd"/>
      <w:r>
        <w:rPr>
          <w:sz w:val="24"/>
          <w:szCs w:val="24"/>
        </w:rPr>
        <w:t xml:space="preserve"> письменный ответ (в пределах компетенции) по существу всех поставленных в ней вопросов.</w:t>
      </w:r>
    </w:p>
    <w:p w:rsidR="00DF60BC" w:rsidRDefault="00DF60BC" w:rsidP="00DF60BC">
      <w:pPr>
        <w:ind w:firstLine="567"/>
        <w:jc w:val="both"/>
        <w:rPr>
          <w:sz w:val="24"/>
          <w:szCs w:val="24"/>
        </w:rPr>
      </w:pPr>
    </w:p>
    <w:p w:rsidR="00DF60BC" w:rsidRDefault="00DF60BC" w:rsidP="00DF60B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5.5. Сроки рассмотрения жалобы</w:t>
      </w:r>
    </w:p>
    <w:p w:rsidR="00DF60BC" w:rsidRDefault="00DF60BC" w:rsidP="00DF60BC">
      <w:pPr>
        <w:ind w:firstLine="567"/>
        <w:jc w:val="both"/>
        <w:rPr>
          <w:sz w:val="24"/>
          <w:szCs w:val="24"/>
        </w:rPr>
      </w:pPr>
    </w:p>
    <w:p w:rsidR="00DF60BC" w:rsidRDefault="00DF60BC" w:rsidP="00DF60BC">
      <w:pPr>
        <w:widowControl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Жалоба подлежит рассмотрению должностным лицом, назначенным главой   ответственным за рассмотрением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DF60BC" w:rsidRDefault="00DF60BC" w:rsidP="00DF60BC">
      <w:pPr>
        <w:widowControl w:val="0"/>
        <w:ind w:firstLine="567"/>
        <w:jc w:val="center"/>
        <w:rPr>
          <w:b/>
          <w:sz w:val="24"/>
          <w:szCs w:val="24"/>
        </w:rPr>
      </w:pPr>
    </w:p>
    <w:p w:rsidR="00DF60BC" w:rsidRDefault="00DF60BC" w:rsidP="00DF60BC">
      <w:pPr>
        <w:widowControl w:val="0"/>
        <w:ind w:firstLine="567"/>
        <w:jc w:val="center"/>
        <w:rPr>
          <w:b/>
          <w:sz w:val="24"/>
          <w:szCs w:val="24"/>
        </w:rPr>
      </w:pPr>
    </w:p>
    <w:p w:rsidR="00DF60BC" w:rsidRDefault="00DF60BC" w:rsidP="00DF60BC">
      <w:pPr>
        <w:widowControl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F60BC" w:rsidRDefault="00DF60BC" w:rsidP="00DF60BC">
      <w:pPr>
        <w:widowControl w:val="0"/>
        <w:ind w:firstLine="567"/>
        <w:jc w:val="center"/>
        <w:rPr>
          <w:b/>
          <w:sz w:val="24"/>
          <w:szCs w:val="24"/>
        </w:rPr>
      </w:pPr>
    </w:p>
    <w:p w:rsidR="00DF60BC" w:rsidRDefault="00DF60BC" w:rsidP="00DF60BC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Основанием является подача гражданином-заявителем жалобы письменного заявления о приостановлении рассмотрения жалобы.</w:t>
      </w:r>
    </w:p>
    <w:p w:rsidR="00DF60BC" w:rsidRDefault="00DF60BC" w:rsidP="00DF60BC">
      <w:pPr>
        <w:ind w:firstLine="567"/>
        <w:jc w:val="both"/>
        <w:rPr>
          <w:sz w:val="24"/>
          <w:szCs w:val="24"/>
        </w:rPr>
      </w:pPr>
    </w:p>
    <w:p w:rsidR="00DF60BC" w:rsidRDefault="00DF60BC" w:rsidP="00DF60BC">
      <w:pPr>
        <w:widowControl w:val="0"/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5.7. </w:t>
      </w:r>
      <w:r>
        <w:rPr>
          <w:b/>
          <w:color w:val="000000"/>
          <w:sz w:val="24"/>
          <w:szCs w:val="24"/>
        </w:rPr>
        <w:t>Результат рассмотрения жалобы</w:t>
      </w:r>
    </w:p>
    <w:p w:rsidR="00DF60BC" w:rsidRDefault="00DF60BC" w:rsidP="00DF60BC">
      <w:pPr>
        <w:widowControl w:val="0"/>
        <w:ind w:firstLine="567"/>
        <w:jc w:val="center"/>
        <w:rPr>
          <w:sz w:val="24"/>
          <w:szCs w:val="24"/>
        </w:rPr>
      </w:pPr>
    </w:p>
    <w:p w:rsidR="00DF60BC" w:rsidRDefault="00DF60BC" w:rsidP="00DF60BC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F60BC" w:rsidRDefault="00DF60BC" w:rsidP="00DF60BC">
      <w:pPr>
        <w:widowControl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а </w:t>
      </w:r>
      <w:r>
        <w:rPr>
          <w:sz w:val="24"/>
          <w:szCs w:val="24"/>
        </w:rPr>
        <w:lastRenderedPageBreak/>
        <w:t>также в иных формах;</w:t>
      </w:r>
      <w:proofErr w:type="gramEnd"/>
    </w:p>
    <w:p w:rsidR="00DF60BC" w:rsidRDefault="00DF60BC" w:rsidP="00DF60BC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отказывает в  удовлетворении жалобы.</w:t>
      </w:r>
    </w:p>
    <w:p w:rsidR="00DF60BC" w:rsidRDefault="00DF60BC" w:rsidP="00DF60BC">
      <w:pPr>
        <w:widowControl w:val="0"/>
        <w:ind w:firstLine="567"/>
        <w:jc w:val="both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5.8. Порядок информирования заявителя о результатах рассмотрения жалобы</w:t>
      </w:r>
    </w:p>
    <w:p w:rsidR="00DF60BC" w:rsidRDefault="00DF60BC" w:rsidP="00DF60BC">
      <w:pPr>
        <w:widowControl w:val="0"/>
        <w:ind w:firstLine="567"/>
        <w:jc w:val="both"/>
        <w:rPr>
          <w:sz w:val="24"/>
          <w:szCs w:val="24"/>
        </w:rPr>
      </w:pPr>
    </w:p>
    <w:p w:rsidR="00DF60BC" w:rsidRDefault="00DF60BC" w:rsidP="00DF60BC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5.9. Порядок обжалования решения по жалобе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DF60BC" w:rsidRDefault="00DF60BC" w:rsidP="00DF60BC">
      <w:pPr>
        <w:ind w:firstLine="567"/>
        <w:jc w:val="both"/>
        <w:rPr>
          <w:sz w:val="24"/>
          <w:szCs w:val="24"/>
        </w:rPr>
      </w:pPr>
    </w:p>
    <w:p w:rsidR="00DF60BC" w:rsidRDefault="00DF60BC" w:rsidP="00DF60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обжалования действий (бездействия) в досудебном (внесудебном) порядке гражданин вправе </w:t>
      </w:r>
      <w:proofErr w:type="gramStart"/>
      <w:r>
        <w:rPr>
          <w:sz w:val="24"/>
          <w:szCs w:val="24"/>
        </w:rPr>
        <w:t>запрашивать и получать</w:t>
      </w:r>
      <w:proofErr w:type="gramEnd"/>
      <w:r>
        <w:rPr>
          <w:sz w:val="24"/>
          <w:szCs w:val="24"/>
        </w:rPr>
        <w:t>:</w:t>
      </w:r>
    </w:p>
    <w:p w:rsidR="00DF60BC" w:rsidRDefault="00DF60BC" w:rsidP="00DF60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информацию о ходе предоставления муниципальной услуги;</w:t>
      </w:r>
    </w:p>
    <w:p w:rsidR="00DF60BC" w:rsidRDefault="00DF60BC" w:rsidP="00DF60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копии документов, подтверждающих обжалуемое действие (бездействие) должностных лиц, заверенные в установленном порядке. 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заявителей о порядке обжалования решений и действий (бездействия) Администрации, ее должностных лиц либо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сайте, </w:t>
      </w:r>
      <w:r>
        <w:rPr>
          <w:bCs/>
          <w:sz w:val="24"/>
          <w:szCs w:val="24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>
        <w:rPr>
          <w:sz w:val="24"/>
          <w:szCs w:val="24"/>
        </w:rPr>
        <w:t>.</w:t>
      </w:r>
    </w:p>
    <w:p w:rsidR="00DF60BC" w:rsidRDefault="00DF60BC" w:rsidP="00DF60BC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DF60BC" w:rsidRDefault="00DF60BC" w:rsidP="00DF60BC">
      <w:pPr>
        <w:ind w:left="3969"/>
        <w:rPr>
          <w:i/>
          <w:sz w:val="24"/>
          <w:szCs w:val="24"/>
        </w:rPr>
      </w:pPr>
    </w:p>
    <w:p w:rsidR="00DF60BC" w:rsidRDefault="00DF60BC" w:rsidP="00DF60BC">
      <w:pPr>
        <w:tabs>
          <w:tab w:val="left" w:pos="4395"/>
        </w:tabs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ind w:left="3969" w:right="-143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ind w:left="3969" w:right="-143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ind w:left="3969" w:right="-143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ind w:left="3969" w:right="-143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ind w:left="3969" w:right="-143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ind w:left="3969" w:right="-143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ind w:left="3969" w:right="-143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ind w:left="3969" w:right="-143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ind w:left="3969" w:right="-143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ind w:left="3969" w:right="-143"/>
        <w:rPr>
          <w:sz w:val="24"/>
          <w:szCs w:val="24"/>
        </w:rPr>
      </w:pPr>
    </w:p>
    <w:p w:rsidR="00DF60BC" w:rsidRDefault="00DF60BC" w:rsidP="004928A1">
      <w:pPr>
        <w:autoSpaceDE w:val="0"/>
        <w:autoSpaceDN w:val="0"/>
        <w:ind w:right="-143"/>
        <w:rPr>
          <w:sz w:val="24"/>
          <w:szCs w:val="24"/>
        </w:rPr>
      </w:pPr>
      <w:bookmarkStart w:id="4" w:name="_GoBack"/>
      <w:bookmarkEnd w:id="4"/>
    </w:p>
    <w:p w:rsidR="00DF60BC" w:rsidRDefault="00DF60BC" w:rsidP="00DF60BC">
      <w:pPr>
        <w:autoSpaceDE w:val="0"/>
        <w:autoSpaceDN w:val="0"/>
        <w:ind w:left="3969" w:right="-143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ind w:left="3969" w:right="-143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ind w:left="3969" w:right="-143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ind w:left="3969" w:right="-143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ind w:left="3969" w:right="-143"/>
        <w:rPr>
          <w:sz w:val="24"/>
          <w:szCs w:val="24"/>
        </w:rPr>
      </w:pPr>
    </w:p>
    <w:p w:rsidR="00DF60BC" w:rsidRDefault="00DF60BC" w:rsidP="00DF60BC">
      <w:pPr>
        <w:autoSpaceDE w:val="0"/>
        <w:autoSpaceDN w:val="0"/>
        <w:ind w:left="3969" w:right="-143"/>
        <w:rPr>
          <w:sz w:val="24"/>
          <w:szCs w:val="24"/>
        </w:rPr>
      </w:pPr>
    </w:p>
    <w:p w:rsidR="00DF60BC" w:rsidRDefault="00DF60BC" w:rsidP="00DF60BC">
      <w:pPr>
        <w:suppressAutoHyphens/>
        <w:ind w:left="453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Приложение № 1</w:t>
      </w:r>
    </w:p>
    <w:p w:rsidR="00DF60BC" w:rsidRDefault="00DF60BC" w:rsidP="00DF60BC">
      <w:pPr>
        <w:shd w:val="clear" w:color="auto" w:fill="FFFFFF"/>
        <w:suppressAutoHyphens/>
        <w:ind w:left="453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 регламенту</w:t>
      </w:r>
    </w:p>
    <w:p w:rsidR="00DF60BC" w:rsidRDefault="00DF60BC" w:rsidP="00DF60BC">
      <w:pPr>
        <w:shd w:val="clear" w:color="auto" w:fill="FFFFFF"/>
        <w:suppressAutoHyphens/>
        <w:ind w:left="453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предоставления муниципальной услуги                                                                                       «Принятие решений о признании (непризнании) граждан </w:t>
      </w:r>
      <w:proofErr w:type="gramStart"/>
      <w:r>
        <w:rPr>
          <w:sz w:val="24"/>
          <w:szCs w:val="24"/>
          <w:lang w:eastAsia="ar-SA"/>
        </w:rPr>
        <w:t>малоимущими</w:t>
      </w:r>
      <w:proofErr w:type="gramEnd"/>
      <w:r>
        <w:rPr>
          <w:sz w:val="24"/>
          <w:szCs w:val="24"/>
          <w:lang w:eastAsia="ar-SA"/>
        </w:rPr>
        <w:t xml:space="preserve"> для принятия их на учет в качестве нуждающихся в жилых помещениях»</w:t>
      </w:r>
    </w:p>
    <w:p w:rsidR="00DF60BC" w:rsidRDefault="00DF60BC" w:rsidP="00DF60BC">
      <w:pPr>
        <w:shd w:val="clear" w:color="auto" w:fill="FFFFFF"/>
        <w:suppressAutoHyphens/>
        <w:ind w:left="4536"/>
        <w:rPr>
          <w:lang w:eastAsia="ar-SA"/>
        </w:rPr>
      </w:pPr>
    </w:p>
    <w:p w:rsidR="00DF60BC" w:rsidRDefault="00DF60BC" w:rsidP="00DF60BC">
      <w:pPr>
        <w:shd w:val="clear" w:color="auto" w:fill="FFFFFF"/>
        <w:suppressAutoHyphens/>
        <w:ind w:left="4536"/>
        <w:rPr>
          <w:lang w:eastAsia="ar-SA"/>
        </w:rPr>
      </w:pPr>
    </w:p>
    <w:p w:rsidR="00DF60BC" w:rsidRDefault="00DF60BC" w:rsidP="00DF60BC">
      <w:pPr>
        <w:shd w:val="clear" w:color="auto" w:fill="FFFFFF"/>
        <w:suppressAutoHyphens/>
        <w:ind w:left="453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Администрацию муниципального  образования ___________________</w:t>
      </w:r>
    </w:p>
    <w:p w:rsidR="00DF60BC" w:rsidRDefault="00DF60BC" w:rsidP="00DF60BC">
      <w:pPr>
        <w:shd w:val="clear" w:color="auto" w:fill="FFFFFF"/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hd w:val="clear" w:color="auto" w:fill="FFFFFF"/>
        <w:suppressAutoHyphens/>
        <w:spacing w:line="331" w:lineRule="exact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ЗАЯВЛЕНИЕ </w:t>
      </w:r>
    </w:p>
    <w:p w:rsidR="00DF60BC" w:rsidRDefault="00DF60BC" w:rsidP="00DF60BC">
      <w:pPr>
        <w:shd w:val="clear" w:color="auto" w:fill="FFFFFF"/>
        <w:suppressAutoHyphens/>
        <w:spacing w:line="331" w:lineRule="exact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 признании граждан и членов его семьи </w:t>
      </w:r>
      <w:proofErr w:type="gramStart"/>
      <w:r>
        <w:rPr>
          <w:sz w:val="24"/>
          <w:szCs w:val="24"/>
          <w:lang w:eastAsia="ar-SA"/>
        </w:rPr>
        <w:t>малоимущими</w:t>
      </w:r>
      <w:proofErr w:type="gramEnd"/>
    </w:p>
    <w:p w:rsidR="00DF60BC" w:rsidRDefault="00DF60BC" w:rsidP="00DF60BC">
      <w:pPr>
        <w:shd w:val="clear" w:color="auto" w:fill="FFFFFF"/>
        <w:tabs>
          <w:tab w:val="left" w:leader="underscore" w:pos="6638"/>
        </w:tabs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hd w:val="clear" w:color="auto" w:fill="FFFFFF"/>
        <w:tabs>
          <w:tab w:val="left" w:leader="underscore" w:pos="6638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 __________________20___г.                                                             № ______________</w:t>
      </w:r>
    </w:p>
    <w:p w:rsidR="00DF60BC" w:rsidRDefault="00DF60BC" w:rsidP="00DF60BC">
      <w:pPr>
        <w:shd w:val="clear" w:color="auto" w:fill="FFFFFF"/>
        <w:tabs>
          <w:tab w:val="left" w:leader="underscore" w:pos="6638"/>
        </w:tabs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hd w:val="clear" w:color="auto" w:fill="FFFFFF"/>
        <w:tabs>
          <w:tab w:val="left" w:leader="underscore" w:pos="6638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</w:t>
      </w:r>
    </w:p>
    <w:p w:rsidR="00DF60BC" w:rsidRDefault="00DF60BC" w:rsidP="00DF60BC">
      <w:pPr>
        <w:shd w:val="clear" w:color="auto" w:fill="FFFFFF"/>
        <w:tabs>
          <w:tab w:val="left" w:leader="underscore" w:pos="6638"/>
        </w:tabs>
        <w:suppressAutoHyphens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ФИО заявителя</w:t>
      </w:r>
    </w:p>
    <w:p w:rsidR="00DF60BC" w:rsidRDefault="00DF60BC" w:rsidP="00DF60BC">
      <w:pPr>
        <w:shd w:val="clear" w:color="auto" w:fill="FFFFFF"/>
        <w:tabs>
          <w:tab w:val="left" w:leader="underscore" w:pos="6638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</w:t>
      </w:r>
    </w:p>
    <w:p w:rsidR="00DF60BC" w:rsidRDefault="00DF60BC" w:rsidP="00DF60BC">
      <w:pPr>
        <w:shd w:val="clear" w:color="auto" w:fill="FFFFFF"/>
        <w:tabs>
          <w:tab w:val="left" w:leader="underscore" w:pos="6638"/>
        </w:tabs>
        <w:suppressAutoHyphens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адрес проживания заявителя</w:t>
      </w:r>
    </w:p>
    <w:p w:rsidR="00DF60BC" w:rsidRDefault="00DF60BC" w:rsidP="00DF60BC">
      <w:pPr>
        <w:shd w:val="clear" w:color="auto" w:fill="FFFFFF"/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</w:t>
      </w:r>
    </w:p>
    <w:p w:rsidR="00DF60BC" w:rsidRDefault="00DF60BC" w:rsidP="00DF60BC">
      <w:pPr>
        <w:shd w:val="clear" w:color="auto" w:fill="FFFFFF"/>
        <w:suppressAutoHyphens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контактный телефон</w:t>
      </w:r>
    </w:p>
    <w:p w:rsidR="00DF60BC" w:rsidRDefault="00DF60BC" w:rsidP="00DF60BC">
      <w:pPr>
        <w:shd w:val="clear" w:color="auto" w:fill="FFFFFF"/>
        <w:suppressAutoHyphens/>
        <w:jc w:val="center"/>
        <w:rPr>
          <w:sz w:val="16"/>
          <w:szCs w:val="16"/>
          <w:lang w:eastAsia="ar-SA"/>
        </w:rPr>
      </w:pPr>
    </w:p>
    <w:p w:rsidR="00DF60BC" w:rsidRDefault="00DF60BC" w:rsidP="00DF60BC">
      <w:pPr>
        <w:shd w:val="clear" w:color="auto" w:fill="FFFFFF"/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Сведения о членах семьи, проживающих совместно и ведущих общее хозяйство и доходах каждого члена семьи:</w:t>
      </w:r>
    </w:p>
    <w:p w:rsidR="00DF60BC" w:rsidRDefault="00DF60BC" w:rsidP="00DF60BC">
      <w:pPr>
        <w:suppressAutoHyphens/>
        <w:spacing w:after="216" w:line="1" w:lineRule="exact"/>
        <w:rPr>
          <w:sz w:val="24"/>
          <w:szCs w:val="24"/>
          <w:lang w:eastAsia="ar-SA"/>
        </w:rPr>
      </w:pPr>
    </w:p>
    <w:tbl>
      <w:tblPr>
        <w:tblW w:w="90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9"/>
        <w:gridCol w:w="1659"/>
        <w:gridCol w:w="1560"/>
        <w:gridCol w:w="1985"/>
        <w:gridCol w:w="1418"/>
        <w:gridCol w:w="992"/>
        <w:gridCol w:w="992"/>
      </w:tblGrid>
      <w:tr w:rsidR="00DF60BC" w:rsidTr="00DF60BC">
        <w:trPr>
          <w:trHeight w:hRule="exact" w:val="96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60BC" w:rsidRDefault="00DF60BC">
            <w:pPr>
              <w:shd w:val="clear" w:color="auto" w:fill="FFFFFF"/>
              <w:suppressAutoHyphens/>
              <w:snapToGrid w:val="0"/>
              <w:spacing w:line="23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N 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60BC" w:rsidRDefault="00DF60BC">
            <w:pPr>
              <w:shd w:val="clear" w:color="auto" w:fill="FFFFFF"/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60BC" w:rsidRDefault="00DF60BC">
            <w:pPr>
              <w:shd w:val="clear" w:color="auto" w:fill="FFFFFF"/>
              <w:suppressAutoHyphens/>
              <w:spacing w:line="23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Дата</w:t>
            </w:r>
          </w:p>
          <w:p w:rsidR="00DF60BC" w:rsidRDefault="00DF60BC">
            <w:pPr>
              <w:shd w:val="clear" w:color="auto" w:fill="FFFFFF"/>
              <w:suppressAutoHyphens/>
              <w:spacing w:line="23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60BC" w:rsidRDefault="00DF60BC">
            <w:pPr>
              <w:shd w:val="clear" w:color="auto" w:fill="FFFFFF"/>
              <w:suppressAutoHyphens/>
              <w:snapToGrid w:val="0"/>
              <w:spacing w:line="23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Номер, серия</w:t>
            </w:r>
          </w:p>
          <w:p w:rsidR="00DF60BC" w:rsidRDefault="00DF60BC">
            <w:pPr>
              <w:shd w:val="clear" w:color="auto" w:fill="FFFFFF"/>
              <w:suppressAutoHyphens/>
              <w:spacing w:line="23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документа,</w:t>
            </w:r>
          </w:p>
          <w:p w:rsidR="00DF60BC" w:rsidRDefault="00DF60BC">
            <w:pPr>
              <w:shd w:val="clear" w:color="auto" w:fill="FFFFFF"/>
              <w:suppressAutoHyphens/>
              <w:spacing w:line="23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удостоверяющего</w:t>
            </w:r>
          </w:p>
          <w:p w:rsidR="00DF60BC" w:rsidRDefault="00DF60BC">
            <w:pPr>
              <w:shd w:val="clear" w:color="auto" w:fill="FFFFFF"/>
              <w:suppressAutoHyphens/>
              <w:spacing w:line="23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60BC" w:rsidRDefault="00DF60BC">
            <w:pPr>
              <w:shd w:val="clear" w:color="auto" w:fill="FFFFFF"/>
              <w:suppressAutoHyphens/>
              <w:snapToGrid w:val="0"/>
              <w:spacing w:line="23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Родственные отношения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60BC" w:rsidRDefault="00DF60BC">
            <w:pPr>
              <w:shd w:val="clear" w:color="auto" w:fill="FFFFFF"/>
              <w:suppressAutoHyphens/>
              <w:snapToGrid w:val="0"/>
              <w:spacing w:line="23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Тип</w:t>
            </w:r>
          </w:p>
          <w:p w:rsidR="00DF60BC" w:rsidRDefault="00DF60BC">
            <w:pPr>
              <w:shd w:val="clear" w:color="auto" w:fill="FFFFFF"/>
              <w:suppressAutoHyphens/>
              <w:spacing w:line="23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дохода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60BC" w:rsidRDefault="00DF60BC">
            <w:pPr>
              <w:shd w:val="clear" w:color="auto" w:fill="FFFFFF"/>
              <w:suppressAutoHyphens/>
              <w:snapToGrid w:val="0"/>
              <w:spacing w:line="23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Размер</w:t>
            </w:r>
          </w:p>
          <w:p w:rsidR="00DF60BC" w:rsidRDefault="00DF60BC">
            <w:pPr>
              <w:shd w:val="clear" w:color="auto" w:fill="FFFFFF"/>
              <w:suppressAutoHyphens/>
              <w:spacing w:line="23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дохода </w:t>
            </w:r>
            <w:proofErr w:type="gramStart"/>
            <w:r>
              <w:rPr>
                <w:sz w:val="24"/>
                <w:szCs w:val="24"/>
                <w:lang w:eastAsia="ar-SA"/>
              </w:rPr>
              <w:t>за</w:t>
            </w:r>
            <w:proofErr w:type="gramEnd"/>
          </w:p>
          <w:p w:rsidR="00DF60BC" w:rsidRDefault="00DF60BC">
            <w:pPr>
              <w:shd w:val="clear" w:color="auto" w:fill="FFFFFF"/>
              <w:suppressAutoHyphens/>
              <w:spacing w:line="23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 мес.</w:t>
            </w:r>
          </w:p>
          <w:p w:rsidR="00DF60BC" w:rsidRDefault="00DF60BC">
            <w:pPr>
              <w:shd w:val="clear" w:color="auto" w:fill="FFFFFF"/>
              <w:suppressAutoHyphens/>
              <w:spacing w:line="23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 руб.</w:t>
            </w:r>
          </w:p>
        </w:tc>
      </w:tr>
      <w:tr w:rsidR="00DF60BC" w:rsidTr="00DF60BC">
        <w:trPr>
          <w:trHeight w:hRule="exact" w:val="24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F60BC" w:rsidTr="00DF60BC">
        <w:trPr>
          <w:trHeight w:hRule="exact" w:val="24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F60BC" w:rsidTr="00DF60BC">
        <w:trPr>
          <w:trHeight w:hRule="exact" w:val="25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F60BC" w:rsidTr="00DF60BC">
        <w:trPr>
          <w:trHeight w:hRule="exact" w:val="25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DF60BC" w:rsidRDefault="00DF60BC" w:rsidP="00DF60BC">
      <w:pPr>
        <w:shd w:val="clear" w:color="auto" w:fill="FFFFFF"/>
        <w:tabs>
          <w:tab w:val="left" w:leader="underscore" w:pos="3408"/>
        </w:tabs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hd w:val="clear" w:color="auto" w:fill="FFFFFF"/>
        <w:tabs>
          <w:tab w:val="left" w:leader="underscore" w:pos="3408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Дополнительный доход членов семьи__________________________________________</w:t>
      </w:r>
    </w:p>
    <w:p w:rsidR="00DF60BC" w:rsidRDefault="00DF60BC" w:rsidP="00DF60BC">
      <w:pPr>
        <w:shd w:val="clear" w:color="auto" w:fill="FFFFFF"/>
        <w:tabs>
          <w:tab w:val="left" w:leader="underscore" w:pos="3408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Общий доход семьи_________________________________________________________</w:t>
      </w:r>
    </w:p>
    <w:p w:rsidR="00DF60BC" w:rsidRDefault="00DF60BC" w:rsidP="00DF60BC">
      <w:pPr>
        <w:shd w:val="clear" w:color="auto" w:fill="FFFFFF"/>
        <w:suppressAutoHyphens/>
        <w:spacing w:before="163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Сведения о владении членами семьи налогооблагаемым имуществом:</w:t>
      </w:r>
    </w:p>
    <w:p w:rsidR="00DF60BC" w:rsidRDefault="00DF60BC" w:rsidP="00DF60BC">
      <w:pPr>
        <w:suppressAutoHyphens/>
        <w:spacing w:after="158" w:line="1" w:lineRule="exact"/>
        <w:rPr>
          <w:sz w:val="24"/>
          <w:szCs w:val="24"/>
          <w:lang w:eastAsia="ar-SA"/>
        </w:rPr>
      </w:pPr>
    </w:p>
    <w:tbl>
      <w:tblPr>
        <w:tblW w:w="9120" w:type="dxa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890"/>
        <w:gridCol w:w="1559"/>
        <w:gridCol w:w="1843"/>
        <w:gridCol w:w="1701"/>
        <w:gridCol w:w="1559"/>
      </w:tblGrid>
      <w:tr w:rsidR="00DF60BC" w:rsidTr="00DF60BC">
        <w:trPr>
          <w:trHeight w:hRule="exact"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60BC" w:rsidRDefault="00DF60BC">
            <w:pPr>
              <w:shd w:val="clear" w:color="auto" w:fill="FFFFFF"/>
              <w:suppressAutoHyphens/>
              <w:snapToGrid w:val="0"/>
              <w:spacing w:line="226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</w:t>
            </w:r>
          </w:p>
          <w:p w:rsidR="00DF60BC" w:rsidRDefault="00DF60BC">
            <w:pPr>
              <w:shd w:val="clear" w:color="auto" w:fill="FFFFFF"/>
              <w:suppressAutoHyphens/>
              <w:spacing w:line="226" w:lineRule="exact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60BC" w:rsidRDefault="00DF60BC">
            <w:pPr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Вид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60BC" w:rsidRDefault="00DF60BC">
            <w:pPr>
              <w:shd w:val="clear" w:color="auto" w:fill="FFFFFF"/>
              <w:suppressAutoHyphens/>
              <w:snapToGrid w:val="0"/>
              <w:spacing w:line="23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Собственник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60BC" w:rsidRDefault="00DF60BC">
            <w:pPr>
              <w:shd w:val="clear" w:color="auto" w:fill="FFFFFF"/>
              <w:suppressAutoHyphens/>
              <w:snapToGrid w:val="0"/>
              <w:spacing w:line="226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Срок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F60BC" w:rsidRDefault="00DF60BC">
            <w:pPr>
              <w:shd w:val="clear" w:color="auto" w:fill="FFFFFF"/>
              <w:suppressAutoHyphens/>
              <w:snapToGrid w:val="0"/>
              <w:spacing w:line="23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Основание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60BC" w:rsidRDefault="00DF60BC">
            <w:pPr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Стоимость*</w:t>
            </w:r>
          </w:p>
        </w:tc>
      </w:tr>
      <w:tr w:rsidR="00DF60BC" w:rsidTr="00DF60BC">
        <w:trPr>
          <w:trHeight w:hRule="exact"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F60BC" w:rsidTr="00DF60BC">
        <w:trPr>
          <w:trHeight w:hRule="exact"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F60BC" w:rsidTr="00DF60BC">
        <w:trPr>
          <w:trHeight w:hRule="exact"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DF60BC" w:rsidTr="00DF60BC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0BC" w:rsidRDefault="00DF60BC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DF60BC" w:rsidRDefault="00DF60BC" w:rsidP="00DF60BC">
      <w:pPr>
        <w:shd w:val="clear" w:color="auto" w:fill="FFFFFF"/>
        <w:suppressAutoHyphens/>
        <w:spacing w:line="226" w:lineRule="exact"/>
        <w:ind w:firstLine="130"/>
        <w:jc w:val="both"/>
        <w:rPr>
          <w:sz w:val="24"/>
          <w:szCs w:val="24"/>
          <w:lang w:eastAsia="ar-SA"/>
        </w:rPr>
      </w:pPr>
    </w:p>
    <w:p w:rsidR="00DF60BC" w:rsidRDefault="00DF60BC" w:rsidP="00DF60BC">
      <w:pPr>
        <w:shd w:val="clear" w:color="auto" w:fill="FFFFFF"/>
        <w:suppressAutoHyphens/>
        <w:spacing w:line="226" w:lineRule="exact"/>
        <w:ind w:firstLine="13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*При отсутствии подтверждения стоимости налоговыми органами стоимость принимается по оценке заявителя.</w:t>
      </w:r>
    </w:p>
    <w:p w:rsidR="00DF60BC" w:rsidRDefault="00DF60BC" w:rsidP="00DF60BC">
      <w:pPr>
        <w:shd w:val="clear" w:color="auto" w:fill="FFFFFF"/>
        <w:tabs>
          <w:tab w:val="left" w:leader="underscore" w:pos="9173"/>
        </w:tabs>
        <w:suppressAutoHyphens/>
        <w:spacing w:before="17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Общая стоимость налогооблагаемого имущества   _______________________________</w:t>
      </w:r>
    </w:p>
    <w:p w:rsidR="00DF60BC" w:rsidRDefault="00DF60BC" w:rsidP="00DF60BC">
      <w:pPr>
        <w:shd w:val="clear" w:color="auto" w:fill="FFFFFF"/>
        <w:tabs>
          <w:tab w:val="left" w:leader="underscore" w:pos="9182"/>
        </w:tabs>
        <w:suppressAutoHyphens/>
        <w:jc w:val="both"/>
        <w:rPr>
          <w:sz w:val="24"/>
          <w:szCs w:val="24"/>
          <w:lang w:eastAsia="ar-SA"/>
        </w:rPr>
      </w:pPr>
    </w:p>
    <w:p w:rsidR="00DF60BC" w:rsidRDefault="00DF60BC" w:rsidP="00DF60BC">
      <w:pPr>
        <w:shd w:val="clear" w:color="auto" w:fill="FFFFFF"/>
        <w:tabs>
          <w:tab w:val="left" w:leader="underscore" w:pos="9182"/>
        </w:tabs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Сведения   о получении государственной  социальной помощи,  жилищных субсидий или других социальных пособий_______________________________________________</w:t>
      </w:r>
    </w:p>
    <w:p w:rsidR="00DF60BC" w:rsidRDefault="00DF60BC" w:rsidP="00DF60BC">
      <w:pPr>
        <w:shd w:val="clear" w:color="auto" w:fill="FFFFFF"/>
        <w:tabs>
          <w:tab w:val="left" w:leader="underscore" w:pos="9182"/>
        </w:tabs>
        <w:suppressAutoHyphens/>
        <w:jc w:val="center"/>
        <w:rPr>
          <w:sz w:val="24"/>
          <w:szCs w:val="24"/>
          <w:lang w:eastAsia="ar-SA"/>
        </w:rPr>
      </w:pPr>
    </w:p>
    <w:p w:rsidR="00DF60BC" w:rsidRDefault="00DF60BC" w:rsidP="00DF60BC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Указанные в данном заявлении сведения соответствуют действительности. </w:t>
      </w:r>
      <w:proofErr w:type="gramStart"/>
      <w:r>
        <w:rPr>
          <w:sz w:val="24"/>
          <w:szCs w:val="24"/>
          <w:lang w:eastAsia="ar-SA"/>
        </w:rPr>
        <w:t>Предупрежден об ответственности за представление ложной информации и недостоверных (поддельных) документов в соответствии с действующим законодательством и о том, что представление ложных сведений является основанием для отказа в принятии на учет в качестве малоимущего.</w:t>
      </w:r>
      <w:proofErr w:type="gramEnd"/>
      <w:r>
        <w:rPr>
          <w:sz w:val="24"/>
          <w:szCs w:val="24"/>
          <w:lang w:eastAsia="ar-SA"/>
        </w:rPr>
        <w:t xml:space="preserve"> Разрешаю проверить предоставленную информацию путем обследования жилищных условий и через третьих лиц, получать сведения в налоговых органах, на предприятиях, учреждениях, в организациях. Обязуюсь: при увеличении дохода семьи, изменении состава семьи, информировать орган, осуществляющий принятие на учет.</w:t>
      </w:r>
    </w:p>
    <w:p w:rsidR="00DF60BC" w:rsidRDefault="00DF60BC" w:rsidP="00DF60BC">
      <w:pPr>
        <w:shd w:val="clear" w:color="auto" w:fill="FFFFFF"/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hd w:val="clear" w:color="auto" w:fill="FFFFFF"/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Подписи совершеннолетних членов семьи:</w:t>
      </w:r>
    </w:p>
    <w:p w:rsidR="00DF60BC" w:rsidRDefault="00DF60BC" w:rsidP="00DF60BC">
      <w:pPr>
        <w:shd w:val="clear" w:color="auto" w:fill="FFFFFF"/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</w:p>
    <w:p w:rsidR="00DF60BC" w:rsidRDefault="00DF60BC" w:rsidP="00DF60BC">
      <w:pPr>
        <w:shd w:val="clear" w:color="auto" w:fill="FFFFFF"/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</w:p>
    <w:p w:rsidR="00DF60BC" w:rsidRDefault="00DF60BC" w:rsidP="00DF60BC">
      <w:pPr>
        <w:shd w:val="clear" w:color="auto" w:fill="FFFFFF"/>
        <w:tabs>
          <w:tab w:val="left" w:leader="underscore" w:pos="4349"/>
          <w:tab w:val="left" w:leader="underscore" w:pos="4954"/>
          <w:tab w:val="left" w:leader="underscore" w:pos="6312"/>
          <w:tab w:val="left" w:leader="underscore" w:pos="6864"/>
        </w:tabs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hd w:val="clear" w:color="auto" w:fill="FFFFFF"/>
        <w:tabs>
          <w:tab w:val="left" w:leader="underscore" w:pos="4349"/>
          <w:tab w:val="left" w:leader="underscore" w:pos="4954"/>
          <w:tab w:val="left" w:leader="underscore" w:pos="6312"/>
          <w:tab w:val="left" w:leader="underscore" w:pos="6864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Подпись заявителя </w:t>
      </w:r>
      <w:r>
        <w:rPr>
          <w:sz w:val="24"/>
          <w:szCs w:val="24"/>
          <w:lang w:eastAsia="ar-SA"/>
        </w:rPr>
        <w:tab/>
        <w:t xml:space="preserve"> «</w:t>
      </w:r>
      <w:r>
        <w:rPr>
          <w:sz w:val="24"/>
          <w:szCs w:val="24"/>
          <w:lang w:eastAsia="ar-SA"/>
        </w:rPr>
        <w:tab/>
        <w:t>»</w:t>
      </w:r>
      <w:r>
        <w:rPr>
          <w:sz w:val="24"/>
          <w:szCs w:val="24"/>
          <w:lang w:eastAsia="ar-SA"/>
        </w:rPr>
        <w:tab/>
        <w:t>20</w:t>
      </w:r>
      <w:r>
        <w:rPr>
          <w:sz w:val="24"/>
          <w:szCs w:val="24"/>
          <w:lang w:eastAsia="ar-SA"/>
        </w:rPr>
        <w:tab/>
        <w:t>г.</w:t>
      </w:r>
    </w:p>
    <w:p w:rsidR="00DF60BC" w:rsidRDefault="00DF60BC" w:rsidP="00DF60BC">
      <w:pPr>
        <w:shd w:val="clear" w:color="auto" w:fill="FFFFFF"/>
        <w:tabs>
          <w:tab w:val="left" w:leader="underscore" w:pos="4363"/>
          <w:tab w:val="left" w:leader="underscore" w:pos="4915"/>
          <w:tab w:val="left" w:leader="underscore" w:pos="6374"/>
          <w:tab w:val="left" w:leader="underscore" w:pos="6878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Заявление принял: </w:t>
      </w:r>
      <w:r>
        <w:rPr>
          <w:sz w:val="24"/>
          <w:szCs w:val="24"/>
          <w:lang w:eastAsia="ar-SA"/>
        </w:rPr>
        <w:tab/>
        <w:t>«</w:t>
      </w:r>
      <w:r>
        <w:rPr>
          <w:sz w:val="24"/>
          <w:szCs w:val="24"/>
          <w:lang w:eastAsia="ar-SA"/>
        </w:rPr>
        <w:tab/>
        <w:t>»</w:t>
      </w:r>
      <w:r>
        <w:rPr>
          <w:sz w:val="24"/>
          <w:szCs w:val="24"/>
          <w:lang w:eastAsia="ar-SA"/>
        </w:rPr>
        <w:tab/>
        <w:t>20</w:t>
      </w:r>
      <w:r>
        <w:rPr>
          <w:sz w:val="24"/>
          <w:szCs w:val="24"/>
          <w:lang w:eastAsia="ar-SA"/>
        </w:rPr>
        <w:tab/>
        <w:t>г.</w:t>
      </w:r>
    </w:p>
    <w:p w:rsidR="00DF60BC" w:rsidRDefault="00DF60BC" w:rsidP="00DF60BC">
      <w:pPr>
        <w:pageBreakBefore/>
        <w:suppressAutoHyphens/>
        <w:ind w:left="4962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Приложение № 2</w:t>
      </w:r>
    </w:p>
    <w:p w:rsidR="00DF60BC" w:rsidRDefault="00DF60BC" w:rsidP="00DF60BC">
      <w:pPr>
        <w:shd w:val="clear" w:color="auto" w:fill="FFFFFF"/>
        <w:suppressAutoHyphens/>
        <w:ind w:left="4962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 Административному регламенту </w:t>
      </w:r>
    </w:p>
    <w:p w:rsidR="00DF60BC" w:rsidRDefault="00DF60BC" w:rsidP="00DF60BC">
      <w:pPr>
        <w:shd w:val="clear" w:color="auto" w:fill="FFFFFF"/>
        <w:suppressAutoHyphens/>
        <w:ind w:left="4962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предоставления муниципальной услуги</w:t>
      </w:r>
    </w:p>
    <w:p w:rsidR="00DF60BC" w:rsidRDefault="00DF60BC" w:rsidP="00DF60BC">
      <w:pPr>
        <w:shd w:val="clear" w:color="auto" w:fill="FFFFFF"/>
        <w:suppressAutoHyphens/>
        <w:ind w:left="4962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«Принятие решений о признании (непризнании) граждан </w:t>
      </w:r>
      <w:proofErr w:type="gramStart"/>
      <w:r>
        <w:rPr>
          <w:sz w:val="24"/>
          <w:szCs w:val="24"/>
          <w:lang w:eastAsia="ar-SA"/>
        </w:rPr>
        <w:t>малоимущими</w:t>
      </w:r>
      <w:proofErr w:type="gramEnd"/>
      <w:r>
        <w:rPr>
          <w:sz w:val="24"/>
          <w:szCs w:val="24"/>
          <w:lang w:eastAsia="ar-SA"/>
        </w:rPr>
        <w:t xml:space="preserve"> для принятия их на учет в качестве нуждающихся в жилых помещениях»</w:t>
      </w:r>
    </w:p>
    <w:p w:rsidR="00DF60BC" w:rsidRDefault="00DF60BC" w:rsidP="00DF60BC">
      <w:pPr>
        <w:shd w:val="clear" w:color="auto" w:fill="FFFFFF"/>
        <w:suppressAutoHyphens/>
        <w:rPr>
          <w:lang w:eastAsia="ar-SA"/>
        </w:rPr>
      </w:pPr>
    </w:p>
    <w:p w:rsidR="00DF60BC" w:rsidRDefault="00DF60BC" w:rsidP="00DF60BC">
      <w:pPr>
        <w:suppressAutoHyphens/>
        <w:rPr>
          <w:b/>
          <w:sz w:val="24"/>
          <w:szCs w:val="24"/>
          <w:shd w:val="clear" w:color="auto" w:fill="FFFF00"/>
          <w:lang w:eastAsia="ar-SA"/>
        </w:rPr>
      </w:pPr>
    </w:p>
    <w:p w:rsidR="00DF60BC" w:rsidRDefault="00DF60BC" w:rsidP="00DF60BC">
      <w:pPr>
        <w:shd w:val="clear" w:color="auto" w:fill="FFFFFF"/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Перечень документов, предоставляемых гражданином,</w:t>
      </w:r>
    </w:p>
    <w:p w:rsidR="00DF60BC" w:rsidRDefault="00DF60BC" w:rsidP="00DF60BC">
      <w:pPr>
        <w:shd w:val="clear" w:color="auto" w:fill="FFFFFF"/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при подаче заявления на признание его </w:t>
      </w:r>
      <w:proofErr w:type="gramStart"/>
      <w:r>
        <w:rPr>
          <w:b/>
          <w:sz w:val="24"/>
          <w:szCs w:val="24"/>
          <w:lang w:eastAsia="ar-SA"/>
        </w:rPr>
        <w:t>малоимущим</w:t>
      </w:r>
      <w:proofErr w:type="gramEnd"/>
    </w:p>
    <w:p w:rsidR="00DF60BC" w:rsidRDefault="00DF60BC" w:rsidP="00DF60BC">
      <w:pPr>
        <w:shd w:val="clear" w:color="auto" w:fill="FFFFFF"/>
        <w:suppressAutoHyphens/>
        <w:jc w:val="center"/>
        <w:rPr>
          <w:b/>
          <w:sz w:val="24"/>
          <w:szCs w:val="24"/>
          <w:lang w:eastAsia="ar-SA"/>
        </w:rPr>
      </w:pP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Перечень документов, представляемых гражданином при подаче заявления на признание его малоимущим: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  Документ, удостоверяющий личность гражданина - заявителя (паспорт).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Свидетельство с идентификационным номером налогоплательщика (ИНН) для гражданина и членов его семьи.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 Документы, удостоверяющие личности членов семьи заявителя: паспорта, свидетельства о рождении на несовершеннолетних детей, свидетельство о заключении или расторжении брака, решение об усыновлении (удочерении), судебные решения, постановление органов опеки и попечительства в предусмотренных законом случаях.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 Копия поквартирной карточки или выписка из домовой книги о составе семьи заявителя и технический паспорт на частное домовладение.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 Справки о доходах заявителя и членов его семьи или одиноко проживающего гражданина за расчётный период, полученные от работодателей, а также иные справки, полученные от источников дохода заявителем и членами его семьи.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 Копии налоговых деклараций, поданных гражданином и членами его семьи, в случаях ведения предпринимательской деятельности, а также копии налоговых деклараций, поданных гражданином и членами его семьи, в соответствии с особенностями исчисления налога в отношении отдельных видов доходов, предусмотренных Налоговым кодексом Российской Федерации, в том числе: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копии налоговых деклараций </w:t>
      </w:r>
      <w:proofErr w:type="gramStart"/>
      <w:r>
        <w:rPr>
          <w:sz w:val="24"/>
          <w:szCs w:val="24"/>
          <w:lang w:eastAsia="ar-SA"/>
        </w:rPr>
        <w:t>по единому налогу на вмененный  доход для отдельных видов деятельности в соответствии с Налоговым кодексом</w:t>
      </w:r>
      <w:proofErr w:type="gramEnd"/>
      <w:r>
        <w:rPr>
          <w:sz w:val="24"/>
          <w:szCs w:val="24"/>
          <w:lang w:eastAsia="ar-SA"/>
        </w:rPr>
        <w:t xml:space="preserve"> Российской Федерации;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копии налоговых деклараций по единому налогу, уплачиваемому в связи с применением упрощенной системы налогообложения в соответствии с Налоговым кодексом Российской Федерации;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копии налоговых деклараций по единому сельскохозяйственному налогу в соответствии с Налоговым кодексом Российской Федерации;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копии налоговых деклараций по налогу на имущество, переходящее в порядке наследования или дарения в случае его получения в расчетном периоде заявителем (членом его семьи).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 Документы, подтверждающие стоимость недвижимого имущества, земельных участков, транспортных средств, принадлежащих на праве собственности гражданину и членам его семьи, в том числе заключения независимых оценщиков, решения, постановления Администрации, а также решения суда. В случае определения стоимости земельных участков – данные о кадастровой стоимости земли.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7. Документы, подтверждающие право собственности гражданина и членов его семьи на подлежащее налогообложению недвижимое имущество, земельных участков, транспортных средств, в том числе: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а) правоустанавливающий документ на жилое помещение (свидетельство о праве на наследство, договор купли-продажи, дарения, мены, договор передачи, решение суда и </w:t>
      </w:r>
      <w:r>
        <w:rPr>
          <w:sz w:val="24"/>
          <w:szCs w:val="24"/>
          <w:lang w:eastAsia="ar-SA"/>
        </w:rPr>
        <w:lastRenderedPageBreak/>
        <w:t>др.);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правоустанавливающий документ на земельный участок;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правоустанавливающий документ на гаражи и иные строения, справка садоводческого, огороднического или дачного некоммерческого товарищества;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свидетельство о праве на наследство;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д) справка о неучастии гражданина и членов его семьи в приватизации за период с 4 июля 1991 года (если гражданин проживал в другом населенном пункте); 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е) свидетельство о государственной регистрации права собственности;</w:t>
      </w:r>
    </w:p>
    <w:p w:rsidR="00DF60BC" w:rsidRDefault="00DF60BC" w:rsidP="00DF60BC">
      <w:pPr>
        <w:widowControl w:val="0"/>
        <w:tabs>
          <w:tab w:val="left" w:pos="-540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ж) иные документы, подтверждающие право собственности гражданина и членов его семьи на подлежащее налогообложению недвижимое имущество, земельные участки, транспортные средства.</w:t>
      </w:r>
    </w:p>
    <w:p w:rsidR="00DF60BC" w:rsidRDefault="00DF60BC" w:rsidP="00DF60BC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ind w:left="453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Приложение № 3</w:t>
      </w:r>
    </w:p>
    <w:p w:rsidR="00DF60BC" w:rsidRDefault="00DF60BC" w:rsidP="00DF60BC">
      <w:pPr>
        <w:shd w:val="clear" w:color="auto" w:fill="FFFFFF"/>
        <w:suppressAutoHyphens/>
        <w:ind w:left="453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 регламенту</w:t>
      </w:r>
    </w:p>
    <w:p w:rsidR="00DF60BC" w:rsidRDefault="00DF60BC" w:rsidP="00DF60BC">
      <w:pPr>
        <w:shd w:val="clear" w:color="auto" w:fill="FFFFFF"/>
        <w:suppressAutoHyphens/>
        <w:ind w:left="453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предоставления муниципальной услуги                                                                                       «Принятие решений о признании (непризнании) граждан </w:t>
      </w:r>
      <w:proofErr w:type="gramStart"/>
      <w:r>
        <w:rPr>
          <w:sz w:val="24"/>
          <w:szCs w:val="24"/>
          <w:lang w:eastAsia="ar-SA"/>
        </w:rPr>
        <w:t>малоимущими</w:t>
      </w:r>
      <w:proofErr w:type="gramEnd"/>
      <w:r>
        <w:rPr>
          <w:sz w:val="24"/>
          <w:szCs w:val="24"/>
          <w:lang w:eastAsia="ar-SA"/>
        </w:rPr>
        <w:t xml:space="preserve"> для принятия их на учет в качестве нуждающихся в жилых помещениях»</w:t>
      </w:r>
    </w:p>
    <w:p w:rsidR="00DF60BC" w:rsidRDefault="00DF60BC" w:rsidP="00DF60BC">
      <w:pPr>
        <w:suppressAutoHyphens/>
        <w:jc w:val="center"/>
        <w:rPr>
          <w:lang w:eastAsia="ar-SA"/>
        </w:rPr>
      </w:pPr>
    </w:p>
    <w:p w:rsidR="00DF60BC" w:rsidRDefault="00DF60BC" w:rsidP="00DF60BC">
      <w:pPr>
        <w:suppressAutoHyphens/>
        <w:jc w:val="center"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Блок – схема </w:t>
      </w:r>
    </w:p>
    <w:p w:rsidR="00DF60BC" w:rsidRDefault="00DF60BC" w:rsidP="00DF60BC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предоставления муниципальной услуги </w:t>
      </w: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9597"/>
      </w:tblGrid>
      <w:tr w:rsidR="00DF60BC" w:rsidTr="00DF60BC">
        <w:trPr>
          <w:trHeight w:val="677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BC" w:rsidRDefault="00DF60BC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Прием и консультирование граждан</w:t>
            </w:r>
          </w:p>
        </w:tc>
      </w:tr>
    </w:tbl>
    <w:p w:rsidR="00DF60BC" w:rsidRDefault="004928A1" w:rsidP="00DF60BC">
      <w:pPr>
        <w:suppressAutoHyphens/>
        <w:rPr>
          <w:sz w:val="24"/>
          <w:szCs w:val="24"/>
          <w:lang w:eastAsia="ar-SA"/>
        </w:rPr>
      </w:pPr>
      <w:r>
        <w:rPr>
          <w:noProof/>
        </w:rPr>
        <w:pict>
          <v:line id="Прямая соединительная линия 10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.15pt" to="234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" strokeweight=".26mm">
            <v:stroke endarrow="block" joinstyle="miter"/>
          </v:line>
        </w:pict>
      </w: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9597"/>
      </w:tblGrid>
      <w:tr w:rsidR="00DF60BC" w:rsidTr="00DF60BC">
        <w:trPr>
          <w:trHeight w:val="720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BC" w:rsidRDefault="00DF60BC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Прием и регистрация заявлений и представленных документов</w:t>
            </w:r>
          </w:p>
        </w:tc>
      </w:tr>
    </w:tbl>
    <w:p w:rsidR="00DF60BC" w:rsidRDefault="004928A1" w:rsidP="00DF60BC">
      <w:pPr>
        <w:suppressAutoHyphens/>
        <w:rPr>
          <w:sz w:val="24"/>
          <w:szCs w:val="24"/>
          <w:lang w:eastAsia="ar-SA"/>
        </w:rPr>
      </w:pPr>
      <w:r>
        <w:rPr>
          <w:noProof/>
        </w:rPr>
        <w:pict>
          <v:line id="Прямая соединительная линия 9" o:spid="_x0000_s1030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3pt,1.2pt" to="234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" strokeweight=".26mm">
            <v:stroke endarrow="block" joinstyle="miter"/>
          </v:line>
        </w:pict>
      </w: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9597"/>
      </w:tblGrid>
      <w:tr w:rsidR="00DF60BC" w:rsidTr="00DF60BC">
        <w:trPr>
          <w:trHeight w:val="774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BC" w:rsidRDefault="00DF60B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Выдача расписки в принятии соответствующих документов</w:t>
            </w:r>
          </w:p>
        </w:tc>
      </w:tr>
    </w:tbl>
    <w:p w:rsidR="00DF60BC" w:rsidRDefault="004928A1" w:rsidP="00DF60BC">
      <w:pPr>
        <w:suppressAutoHyphens/>
        <w:rPr>
          <w:sz w:val="24"/>
          <w:szCs w:val="24"/>
          <w:lang w:eastAsia="ar-SA"/>
        </w:rPr>
      </w:pPr>
      <w:r>
        <w:rPr>
          <w:noProof/>
        </w:rPr>
        <w:pict>
          <v:line id="Прямая соединительная линия 8" o:spid="_x0000_s1029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.95pt,.5pt" to="235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" strokeweight=".26mm">
            <v:stroke endarrow="block" joinstyle="miter"/>
          </v:line>
        </w:pict>
      </w: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9597"/>
      </w:tblGrid>
      <w:tr w:rsidR="00DF60BC" w:rsidTr="00DF60BC">
        <w:trPr>
          <w:trHeight w:val="774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BC" w:rsidRDefault="00DF60B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Расчет размера доходов и стоимости имущества приходящегося на каждого члена семьи</w:t>
            </w:r>
          </w:p>
        </w:tc>
      </w:tr>
    </w:tbl>
    <w:p w:rsidR="00DF60BC" w:rsidRDefault="004928A1" w:rsidP="00DF60BC">
      <w:pPr>
        <w:suppressAutoHyphens/>
        <w:rPr>
          <w:sz w:val="24"/>
          <w:szCs w:val="24"/>
          <w:lang w:eastAsia="ar-SA"/>
        </w:rPr>
      </w:pPr>
      <w:r>
        <w:rPr>
          <w:noProof/>
        </w:rPr>
        <w:pict>
          <v:line id="Прямая соединительная линия 7" o:spid="_x0000_s1028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15pt,.2pt" to="237.1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" strokeweight=".26mm">
            <v:stroke endarrow="block" joinstyle="miter"/>
          </v:line>
        </w:pict>
      </w: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9597"/>
      </w:tblGrid>
      <w:tr w:rsidR="00DF60BC" w:rsidTr="00DF60BC">
        <w:trPr>
          <w:trHeight w:val="788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BC" w:rsidRDefault="00DF60B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Принятие решения и подготовка постановления по принятому решению</w:t>
            </w:r>
          </w:p>
        </w:tc>
      </w:tr>
    </w:tbl>
    <w:p w:rsidR="00DF60BC" w:rsidRDefault="004928A1" w:rsidP="00DF60BC">
      <w:pPr>
        <w:suppressAutoHyphens/>
        <w:rPr>
          <w:sz w:val="24"/>
          <w:szCs w:val="24"/>
          <w:lang w:eastAsia="ar-SA"/>
        </w:rPr>
      </w:pPr>
      <w:r>
        <w:rPr>
          <w:noProof/>
        </w:rPr>
        <w:pict>
          <v:line id="Прямая соединительная линия 6" o:spid="_x0000_s1027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9pt,-.35pt" to="237.9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" strokeweight=".26mm">
            <v:stroke endarrow="block" joinstyle="miter"/>
          </v:line>
        </w:pict>
      </w: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9597"/>
      </w:tblGrid>
      <w:tr w:rsidR="00DF60BC" w:rsidTr="00DF60BC">
        <w:trPr>
          <w:trHeight w:val="720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BC" w:rsidRDefault="00DF60BC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Направление заявителю уведомления о принятом решении</w:t>
            </w:r>
          </w:p>
        </w:tc>
      </w:tr>
    </w:tbl>
    <w:p w:rsidR="00DF60BC" w:rsidRDefault="00DF60BC" w:rsidP="00DF60BC">
      <w:pPr>
        <w:suppressAutoHyphens/>
        <w:rPr>
          <w:sz w:val="24"/>
          <w:szCs w:val="24"/>
          <w:lang w:eastAsia="ar-SA"/>
        </w:rPr>
      </w:pPr>
    </w:p>
    <w:p w:rsidR="0091780E" w:rsidRDefault="0091780E"/>
    <w:sectPr w:rsidR="0091780E" w:rsidSect="0082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24F2"/>
    <w:multiLevelType w:val="multilevel"/>
    <w:tmpl w:val="1E34178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62D0186B"/>
    <w:multiLevelType w:val="hybridMultilevel"/>
    <w:tmpl w:val="C47E989C"/>
    <w:lvl w:ilvl="0" w:tplc="206666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FCD3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7D491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FE22D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A0EB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FD6EC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C9494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91A3E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CE4E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0A9"/>
    <w:rsid w:val="003F7E8C"/>
    <w:rsid w:val="004928A1"/>
    <w:rsid w:val="008237C6"/>
    <w:rsid w:val="0091780E"/>
    <w:rsid w:val="00DF60BC"/>
    <w:rsid w:val="00F3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60BC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0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F60BC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DF60BC"/>
    <w:pPr>
      <w:jc w:val="both"/>
    </w:pPr>
    <w:rPr>
      <w:color w:val="000000"/>
      <w:sz w:val="24"/>
    </w:rPr>
  </w:style>
  <w:style w:type="character" w:customStyle="1" w:styleId="20">
    <w:name w:val="Основной текст 2 Знак"/>
    <w:basedOn w:val="a0"/>
    <w:link w:val="2"/>
    <w:semiHidden/>
    <w:rsid w:val="00DF60B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No Spacing"/>
    <w:uiPriority w:val="1"/>
    <w:qFormat/>
    <w:rsid w:val="00DF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DF60BC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60BC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0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DF60BC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DF60BC"/>
    <w:pPr>
      <w:jc w:val="both"/>
    </w:pPr>
    <w:rPr>
      <w:color w:val="000000"/>
      <w:sz w:val="24"/>
    </w:rPr>
  </w:style>
  <w:style w:type="character" w:customStyle="1" w:styleId="20">
    <w:name w:val="Основной текст 2 Знак"/>
    <w:basedOn w:val="a0"/>
    <w:link w:val="2"/>
    <w:semiHidden/>
    <w:rsid w:val="00DF60B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No Spacing"/>
    <w:uiPriority w:val="1"/>
    <w:qFormat/>
    <w:rsid w:val="00DF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DF60BC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rasowo2@udm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90941.277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3E4340C9F8CA35CDF7DD1E5554896A8721918395C8295D3483484C9E6FE7F09D5655C4200CF097uEy1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r-24629@udm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rapulrayon.udmurt.ru/poseleni9/taras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10351</Words>
  <Characters>59002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2017-12-12T06:43:00Z</cp:lastPrinted>
  <dcterms:created xsi:type="dcterms:W3CDTF">2017-11-27T11:31:00Z</dcterms:created>
  <dcterms:modified xsi:type="dcterms:W3CDTF">2017-12-12T06:45:00Z</dcterms:modified>
</cp:coreProperties>
</file>